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4F730" w14:textId="2CF07D12" w:rsidR="000A3CB3" w:rsidRPr="00D12796" w:rsidRDefault="00DE128D" w:rsidP="00B4236D">
      <w:pPr>
        <w:rPr>
          <w:b/>
          <w:color w:val="0070C0"/>
          <w:sz w:val="32"/>
          <w:lang w:val="gl-ES"/>
        </w:rPr>
      </w:pPr>
      <w:r w:rsidRPr="00D12796">
        <w:rPr>
          <w:b/>
          <w:color w:val="0070C0"/>
          <w:sz w:val="32"/>
          <w:lang w:val="gl-ES"/>
        </w:rPr>
        <w:t xml:space="preserve">FICHA MATERIA </w:t>
      </w:r>
      <w:r w:rsidR="00C5714A">
        <w:rPr>
          <w:b/>
          <w:color w:val="0070C0"/>
          <w:sz w:val="32"/>
          <w:lang w:val="gl-ES"/>
        </w:rPr>
        <w:t>TÍTULO DE ESPECIALISTA</w:t>
      </w:r>
    </w:p>
    <w:p w14:paraId="200B9C90" w14:textId="1548E59E" w:rsidR="008803B7" w:rsidRPr="00D12796" w:rsidRDefault="00203F7E" w:rsidP="00B4236D">
      <w:pPr>
        <w:rPr>
          <w:b/>
          <w:i/>
          <w:color w:val="0070C0"/>
          <w:lang w:val="gl-ES"/>
        </w:rPr>
      </w:pPr>
      <w:r w:rsidRPr="00D12796">
        <w:rPr>
          <w:i/>
          <w:sz w:val="20"/>
          <w:lang w:val="gl-ES"/>
        </w:rPr>
        <w:t>O nome da ma</w:t>
      </w:r>
      <w:r w:rsidR="00613AC1" w:rsidRPr="00D12796">
        <w:rPr>
          <w:i/>
          <w:sz w:val="20"/>
          <w:lang w:val="gl-ES"/>
        </w:rPr>
        <w:t>teria debe indicarse en galego,</w:t>
      </w:r>
      <w:r w:rsidRPr="00D12796">
        <w:rPr>
          <w:i/>
          <w:sz w:val="20"/>
          <w:lang w:val="gl-ES"/>
        </w:rPr>
        <w:t xml:space="preserve"> castelán</w:t>
      </w:r>
      <w:r w:rsidR="00613AC1" w:rsidRPr="00D12796">
        <w:rPr>
          <w:i/>
          <w:sz w:val="20"/>
          <w:lang w:val="gl-ES"/>
        </w:rPr>
        <w:t xml:space="preserve"> e inglés mentres que </w:t>
      </w:r>
      <w:r w:rsidRPr="00D12796">
        <w:rPr>
          <w:i/>
          <w:sz w:val="20"/>
          <w:lang w:val="gl-ES"/>
        </w:rPr>
        <w:t xml:space="preserve"> o resto dos apartados debe</w:t>
      </w:r>
      <w:r w:rsidR="00613AC1" w:rsidRPr="00D12796">
        <w:rPr>
          <w:i/>
          <w:sz w:val="20"/>
          <w:lang w:val="gl-ES"/>
        </w:rPr>
        <w:t>r</w:t>
      </w:r>
      <w:r w:rsidR="00D12796" w:rsidRPr="00D12796">
        <w:rPr>
          <w:i/>
          <w:sz w:val="20"/>
          <w:lang w:val="gl-ES"/>
        </w:rPr>
        <w:t>a</w:t>
      </w:r>
      <w:r w:rsidRPr="00D12796">
        <w:rPr>
          <w:i/>
          <w:sz w:val="20"/>
          <w:lang w:val="gl-ES"/>
        </w:rPr>
        <w:t>n</w:t>
      </w:r>
      <w:r w:rsidR="00D12796" w:rsidRPr="00D12796">
        <w:rPr>
          <w:i/>
          <w:sz w:val="20"/>
          <w:lang w:val="gl-ES"/>
        </w:rPr>
        <w:t>se</w:t>
      </w:r>
      <w:r w:rsidRPr="00D12796">
        <w:rPr>
          <w:i/>
          <w:sz w:val="20"/>
          <w:lang w:val="gl-ES"/>
        </w:rPr>
        <w:t xml:space="preserve"> cubrir no </w:t>
      </w:r>
      <w:r w:rsidR="008803B7" w:rsidRPr="00D12796">
        <w:rPr>
          <w:i/>
          <w:sz w:val="20"/>
          <w:lang w:val="gl-ES"/>
        </w:rPr>
        <w:t>idioma en que se impartirá o título</w:t>
      </w:r>
      <w:r w:rsidRPr="00D12796">
        <w:rPr>
          <w:i/>
          <w:sz w:val="20"/>
          <w:lang w:val="gl-ES"/>
        </w:rPr>
        <w:t xml:space="preserve"> propio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A3CB3" w:rsidRPr="003E5ED2" w14:paraId="6FFC1CF0" w14:textId="77777777" w:rsidTr="00051A46">
        <w:tc>
          <w:tcPr>
            <w:tcW w:w="10456" w:type="dxa"/>
            <w:gridSpan w:val="3"/>
          </w:tcPr>
          <w:p w14:paraId="4A3BB784" w14:textId="10541604" w:rsidR="000A3CB3" w:rsidRPr="003E5ED2" w:rsidRDefault="00203F7E" w:rsidP="003E5ED2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NOME </w:t>
            </w:r>
            <w:r w:rsidR="000A3CB3" w:rsidRPr="00D12796">
              <w:rPr>
                <w:sz w:val="24"/>
                <w:szCs w:val="24"/>
                <w:lang w:val="gl-ES"/>
              </w:rPr>
              <w:t>MATERIA</w:t>
            </w:r>
            <w:r w:rsidRPr="00D12796">
              <w:rPr>
                <w:sz w:val="24"/>
                <w:szCs w:val="24"/>
                <w:lang w:val="gl-ES"/>
              </w:rPr>
              <w:t xml:space="preserve"> (Galego)</w:t>
            </w:r>
            <w:r w:rsidR="000A3CB3" w:rsidRPr="00D12796">
              <w:rPr>
                <w:sz w:val="24"/>
                <w:szCs w:val="24"/>
                <w:lang w:val="gl-ES"/>
              </w:rPr>
              <w:t>:</w:t>
            </w:r>
            <w:r w:rsidR="008A341E" w:rsidRPr="00D12796">
              <w:rPr>
                <w:sz w:val="24"/>
                <w:szCs w:val="24"/>
                <w:lang w:val="gl-ES"/>
              </w:rPr>
              <w:t xml:space="preserve"> </w:t>
            </w:r>
            <w:proofErr w:type="spellStart"/>
            <w:r w:rsidR="005C7312">
              <w:rPr>
                <w:sz w:val="24"/>
                <w:szCs w:val="24"/>
                <w:lang w:val="gl-ES"/>
              </w:rPr>
              <w:t>G</w:t>
            </w:r>
            <w:r w:rsidR="00AB2059" w:rsidRPr="00AB2059">
              <w:rPr>
                <w:sz w:val="24"/>
                <w:szCs w:val="24"/>
                <w:lang w:val="gl-ES"/>
              </w:rPr>
              <w:t>astronomia</w:t>
            </w:r>
            <w:proofErr w:type="spellEnd"/>
            <w:r w:rsidR="00AB2059" w:rsidRPr="00AB2059">
              <w:rPr>
                <w:sz w:val="24"/>
                <w:szCs w:val="24"/>
                <w:lang w:val="gl-ES"/>
              </w:rPr>
              <w:t xml:space="preserve"> sostible</w:t>
            </w:r>
          </w:p>
        </w:tc>
      </w:tr>
      <w:tr w:rsidR="00203F7E" w:rsidRPr="00040C72" w14:paraId="1A896847" w14:textId="77777777" w:rsidTr="00051A46">
        <w:tc>
          <w:tcPr>
            <w:tcW w:w="10456" w:type="dxa"/>
            <w:gridSpan w:val="3"/>
          </w:tcPr>
          <w:p w14:paraId="42037AC3" w14:textId="2256BF12" w:rsidR="00203F7E" w:rsidRPr="00D12796" w:rsidRDefault="00203F7E" w:rsidP="00203F7E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NOME MATERIA (Castelán): </w:t>
            </w:r>
            <w:r w:rsidR="00AB2059">
              <w:rPr>
                <w:sz w:val="24"/>
                <w:szCs w:val="24"/>
                <w:lang w:val="gl-ES"/>
              </w:rPr>
              <w:t xml:space="preserve">Gastronomía </w:t>
            </w:r>
            <w:proofErr w:type="spellStart"/>
            <w:r w:rsidR="00AB2059">
              <w:rPr>
                <w:sz w:val="24"/>
                <w:szCs w:val="24"/>
                <w:lang w:val="gl-ES"/>
              </w:rPr>
              <w:t>sostenible</w:t>
            </w:r>
            <w:proofErr w:type="spellEnd"/>
          </w:p>
        </w:tc>
      </w:tr>
      <w:tr w:rsidR="00203F7E" w:rsidRPr="003E5ED2" w14:paraId="09B69FA8" w14:textId="77777777" w:rsidTr="00051A46">
        <w:tc>
          <w:tcPr>
            <w:tcW w:w="10456" w:type="dxa"/>
            <w:gridSpan w:val="3"/>
          </w:tcPr>
          <w:p w14:paraId="343C55DC" w14:textId="37A5CBC7" w:rsidR="00203F7E" w:rsidRPr="00D12796" w:rsidRDefault="00203F7E" w:rsidP="00203F7E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NOME MATERIA (Ingl</w:t>
            </w:r>
            <w:r w:rsidR="00D12796">
              <w:rPr>
                <w:sz w:val="24"/>
                <w:szCs w:val="24"/>
                <w:lang w:val="gl-ES"/>
              </w:rPr>
              <w:t>és</w:t>
            </w:r>
            <w:r w:rsidRPr="00D12796">
              <w:rPr>
                <w:sz w:val="24"/>
                <w:szCs w:val="24"/>
                <w:lang w:val="gl-ES"/>
              </w:rPr>
              <w:t xml:space="preserve">): </w:t>
            </w:r>
            <w:proofErr w:type="spellStart"/>
            <w:r w:rsidR="00AB2059" w:rsidRPr="00AB2059">
              <w:rPr>
                <w:sz w:val="24"/>
                <w:szCs w:val="24"/>
                <w:lang w:val="gl-ES"/>
              </w:rPr>
              <w:t>Sustainable</w:t>
            </w:r>
            <w:proofErr w:type="spellEnd"/>
            <w:r w:rsidR="00AB2059" w:rsidRPr="00AB2059">
              <w:rPr>
                <w:sz w:val="24"/>
                <w:szCs w:val="24"/>
                <w:lang w:val="gl-ES"/>
              </w:rPr>
              <w:t xml:space="preserve"> </w:t>
            </w:r>
            <w:proofErr w:type="spellStart"/>
            <w:r w:rsidR="00AB2059" w:rsidRPr="00AB2059">
              <w:rPr>
                <w:sz w:val="24"/>
                <w:szCs w:val="24"/>
                <w:lang w:val="gl-ES"/>
              </w:rPr>
              <w:t>gastronomy</w:t>
            </w:r>
            <w:proofErr w:type="spellEnd"/>
          </w:p>
        </w:tc>
      </w:tr>
      <w:tr w:rsidR="000A3CB3" w:rsidRPr="00D12796" w14:paraId="330ADB0B" w14:textId="77777777" w:rsidTr="00051A46">
        <w:tc>
          <w:tcPr>
            <w:tcW w:w="10456" w:type="dxa"/>
            <w:gridSpan w:val="3"/>
          </w:tcPr>
          <w:p w14:paraId="35EF2929" w14:textId="0A942259" w:rsidR="000A3CB3" w:rsidRPr="00D12796" w:rsidRDefault="000A3CB3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Módulo</w:t>
            </w:r>
            <w:r w:rsidR="00EB22F5">
              <w:rPr>
                <w:sz w:val="24"/>
                <w:szCs w:val="24"/>
                <w:lang w:val="gl-ES"/>
              </w:rPr>
              <w:t>/Especialidade</w:t>
            </w:r>
            <w:r w:rsidRPr="00D12796">
              <w:rPr>
                <w:sz w:val="24"/>
                <w:szCs w:val="24"/>
                <w:lang w:val="gl-ES"/>
              </w:rPr>
              <w:t>:</w:t>
            </w:r>
            <w:r w:rsidR="008803B7" w:rsidRPr="00D12796">
              <w:rPr>
                <w:sz w:val="24"/>
                <w:szCs w:val="24"/>
                <w:lang w:val="gl-ES"/>
              </w:rPr>
              <w:t xml:space="preserve"> </w:t>
            </w:r>
            <w:proofErr w:type="spellStart"/>
            <w:r w:rsidR="00116058">
              <w:rPr>
                <w:sz w:val="24"/>
                <w:szCs w:val="24"/>
                <w:lang w:val="gl-ES"/>
              </w:rPr>
              <w:t>Sostenibilidad</w:t>
            </w:r>
            <w:proofErr w:type="spellEnd"/>
            <w:r w:rsidR="00116058">
              <w:rPr>
                <w:sz w:val="24"/>
                <w:szCs w:val="24"/>
                <w:lang w:val="gl-ES"/>
              </w:rPr>
              <w:t xml:space="preserve"> alimentaria</w:t>
            </w:r>
          </w:p>
        </w:tc>
      </w:tr>
      <w:tr w:rsidR="000A3CB3" w:rsidRPr="00D12796" w14:paraId="10DF2C2B" w14:textId="77777777" w:rsidTr="00051A46">
        <w:tc>
          <w:tcPr>
            <w:tcW w:w="10456" w:type="dxa"/>
            <w:gridSpan w:val="3"/>
          </w:tcPr>
          <w:p w14:paraId="428203F8" w14:textId="592C3BB5" w:rsidR="000A3CB3" w:rsidRPr="00D12796" w:rsidRDefault="000A3CB3" w:rsidP="00EB22F5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Tipo:   </w:t>
            </w:r>
            <w:sdt>
              <w:sdtPr>
                <w:rPr>
                  <w:sz w:val="24"/>
                  <w:szCs w:val="24"/>
                  <w:lang w:val="gl-ES"/>
                </w:rPr>
                <w:id w:val="-1423020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16058">
                  <w:rPr>
                    <w:rFonts w:ascii="MS Gothic" w:eastAsia="MS Gothic" w:hAnsi="MS Gothic" w:hint="eastAsia"/>
                    <w:sz w:val="24"/>
                    <w:szCs w:val="24"/>
                    <w:lang w:val="gl-ES"/>
                  </w:rPr>
                  <w:t>☒</w:t>
                </w:r>
              </w:sdtContent>
            </w:sdt>
            <w:r w:rsidRPr="00D12796">
              <w:rPr>
                <w:sz w:val="24"/>
                <w:szCs w:val="24"/>
                <w:lang w:val="gl-ES"/>
              </w:rPr>
              <w:t xml:space="preserve">Obrigatoria       </w:t>
            </w:r>
            <w:sdt>
              <w:sdtPr>
                <w:rPr>
                  <w:sz w:val="24"/>
                  <w:szCs w:val="24"/>
                  <w:lang w:val="gl-ES"/>
                </w:rPr>
                <w:id w:val="195759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2796">
                  <w:rPr>
                    <w:rFonts w:ascii="MS Gothic" w:eastAsia="MS Gothic" w:hAnsi="MS Gothic"/>
                    <w:sz w:val="24"/>
                    <w:szCs w:val="24"/>
                    <w:lang w:val="gl-ES"/>
                  </w:rPr>
                  <w:t>☐</w:t>
                </w:r>
              </w:sdtContent>
            </w:sdt>
            <w:r w:rsidRPr="00D12796">
              <w:rPr>
                <w:sz w:val="24"/>
                <w:szCs w:val="24"/>
                <w:lang w:val="gl-ES"/>
              </w:rPr>
              <w:t>Optativa</w:t>
            </w:r>
            <w:r w:rsidR="00EB22F5">
              <w:rPr>
                <w:sz w:val="24"/>
                <w:szCs w:val="24"/>
                <w:lang w:val="gl-ES"/>
              </w:rPr>
              <w:t xml:space="preserve">        </w:t>
            </w:r>
          </w:p>
        </w:tc>
      </w:tr>
      <w:tr w:rsidR="00AB2541" w:rsidRPr="00D12796" w14:paraId="22774861" w14:textId="1B825783" w:rsidTr="008F761A">
        <w:tc>
          <w:tcPr>
            <w:tcW w:w="3485" w:type="dxa"/>
          </w:tcPr>
          <w:p w14:paraId="5CAE36C0" w14:textId="1AB140D2" w:rsidR="00AB2541" w:rsidRPr="00D12796" w:rsidRDefault="00AB2541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ECTS</w:t>
            </w:r>
            <w:r>
              <w:rPr>
                <w:sz w:val="24"/>
                <w:szCs w:val="24"/>
                <w:lang w:val="gl-ES"/>
              </w:rPr>
              <w:t xml:space="preserve"> TOTALES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r w:rsidR="00116058">
              <w:rPr>
                <w:sz w:val="24"/>
                <w:szCs w:val="24"/>
                <w:lang w:val="gl-ES"/>
              </w:rPr>
              <w:t>6</w:t>
            </w:r>
          </w:p>
        </w:tc>
        <w:tc>
          <w:tcPr>
            <w:tcW w:w="3485" w:type="dxa"/>
          </w:tcPr>
          <w:p w14:paraId="7263F3CF" w14:textId="751F50B5" w:rsidR="00AB2541" w:rsidRPr="00D12796" w:rsidRDefault="00AB2541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ECTS</w:t>
            </w:r>
            <w:r>
              <w:rPr>
                <w:sz w:val="24"/>
                <w:szCs w:val="24"/>
                <w:lang w:val="gl-ES"/>
              </w:rPr>
              <w:t xml:space="preserve"> TEORICOS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r w:rsidR="00367550">
              <w:rPr>
                <w:sz w:val="24"/>
                <w:szCs w:val="24"/>
                <w:lang w:val="gl-ES"/>
              </w:rPr>
              <w:t>6</w:t>
            </w:r>
          </w:p>
        </w:tc>
        <w:tc>
          <w:tcPr>
            <w:tcW w:w="3486" w:type="dxa"/>
          </w:tcPr>
          <w:p w14:paraId="7F8D4761" w14:textId="4003AF1E" w:rsidR="00AB2541" w:rsidRPr="00D12796" w:rsidRDefault="00AB2541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ECTS</w:t>
            </w:r>
            <w:r>
              <w:rPr>
                <w:sz w:val="24"/>
                <w:szCs w:val="24"/>
                <w:lang w:val="gl-ES"/>
              </w:rPr>
              <w:t xml:space="preserve"> PRÁCTICOS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r w:rsidRPr="00D12796">
              <w:rPr>
                <w:sz w:val="24"/>
                <w:szCs w:val="24"/>
                <w:lang w:val="gl-ES"/>
              </w:rPr>
              <w:fldChar w:fldCharType="begin">
                <w:ffData>
                  <w:name w:val="Texto188"/>
                  <w:enabled/>
                  <w:calcOnExit w:val="0"/>
                  <w:textInput/>
                </w:ffData>
              </w:fldChar>
            </w:r>
            <w:r w:rsidRPr="00D12796">
              <w:rPr>
                <w:sz w:val="24"/>
                <w:szCs w:val="24"/>
                <w:lang w:val="gl-ES"/>
              </w:rPr>
              <w:instrText xml:space="preserve"> FORMTEXT </w:instrText>
            </w:r>
            <w:r w:rsidRPr="00D12796">
              <w:rPr>
                <w:sz w:val="24"/>
                <w:szCs w:val="24"/>
                <w:lang w:val="gl-ES"/>
              </w:rPr>
            </w:r>
            <w:r w:rsidRPr="00D12796">
              <w:rPr>
                <w:sz w:val="24"/>
                <w:szCs w:val="24"/>
                <w:lang w:val="gl-ES"/>
              </w:rPr>
              <w:fldChar w:fldCharType="separate"/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sz w:val="24"/>
                <w:szCs w:val="24"/>
                <w:lang w:val="gl-ES"/>
              </w:rPr>
              <w:fldChar w:fldCharType="end"/>
            </w:r>
          </w:p>
        </w:tc>
      </w:tr>
      <w:tr w:rsidR="000A3CB3" w:rsidRPr="00D12796" w14:paraId="1E4E7D1D" w14:textId="77777777" w:rsidTr="00051A46">
        <w:tc>
          <w:tcPr>
            <w:tcW w:w="10456" w:type="dxa"/>
            <w:gridSpan w:val="3"/>
          </w:tcPr>
          <w:p w14:paraId="5D0184BF" w14:textId="1C02B8DC" w:rsidR="000A3CB3" w:rsidRPr="00D12796" w:rsidRDefault="000A3CB3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Modalidad</w:t>
            </w:r>
            <w:r w:rsidR="00D12796">
              <w:rPr>
                <w:sz w:val="24"/>
                <w:szCs w:val="24"/>
                <w:lang w:val="gl-ES"/>
              </w:rPr>
              <w:t>e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sdt>
              <w:sdtPr>
                <w:rPr>
                  <w:sz w:val="24"/>
                  <w:szCs w:val="24"/>
                  <w:lang w:val="gl-ES"/>
                </w:rPr>
                <w:alias w:val="Modalidade"/>
                <w:tag w:val="Modalidade"/>
                <w:id w:val="1517424728"/>
                <w:placeholder>
                  <w:docPart w:val="1E0895D728D2420D9542BE60F75636F4"/>
                </w:placeholder>
                <w:dropDownList>
                  <w:listItem w:value="Elija un elemento."/>
                  <w:listItem w:displayText="Síncrona presencial" w:value="Síncrona presencial"/>
                  <w:listItem w:displayText="Síncrona virtual" w:value="Síncrona virtual"/>
                  <w:listItem w:displayText="Asíncrona" w:value="Asíncrona"/>
                  <w:listItem w:displayText="Mixta" w:value="Mixta"/>
                </w:dropDownList>
              </w:sdtPr>
              <w:sdtContent>
                <w:r w:rsidR="00116058">
                  <w:rPr>
                    <w:sz w:val="24"/>
                    <w:szCs w:val="24"/>
                    <w:lang w:val="gl-ES"/>
                  </w:rPr>
                  <w:t>Síncrona virtual</w:t>
                </w:r>
              </w:sdtContent>
            </w:sdt>
          </w:p>
        </w:tc>
      </w:tr>
      <w:tr w:rsidR="00DE128D" w:rsidRPr="003E5ED2" w14:paraId="0B48F6AC" w14:textId="77777777" w:rsidTr="00051A46">
        <w:tc>
          <w:tcPr>
            <w:tcW w:w="10456" w:type="dxa"/>
            <w:gridSpan w:val="3"/>
          </w:tcPr>
          <w:p w14:paraId="75B71260" w14:textId="1103A898" w:rsidR="00DE128D" w:rsidRPr="00AB2059" w:rsidRDefault="00DE128D" w:rsidP="00AB2059">
            <w:pPr>
              <w:spacing w:after="160"/>
            </w:pPr>
            <w:r w:rsidRPr="00D12796">
              <w:rPr>
                <w:sz w:val="24"/>
                <w:szCs w:val="24"/>
                <w:lang w:val="gl-ES"/>
              </w:rPr>
              <w:t xml:space="preserve">COMPETENCIAS ASOCIADAS: </w:t>
            </w:r>
            <w:r w:rsidR="00AB2059">
              <w:rPr>
                <w:lang w:val="gl-ES"/>
              </w:rPr>
              <w:t>CG02, CG03, CG04, CG08, CE07, CE08</w:t>
            </w:r>
          </w:p>
        </w:tc>
      </w:tr>
      <w:tr w:rsidR="000A3CB3" w:rsidRPr="00D12796" w14:paraId="2D0B18B9" w14:textId="77777777" w:rsidTr="00583BE4">
        <w:trPr>
          <w:trHeight w:val="2123"/>
        </w:trPr>
        <w:tc>
          <w:tcPr>
            <w:tcW w:w="10456" w:type="dxa"/>
            <w:gridSpan w:val="3"/>
          </w:tcPr>
          <w:p w14:paraId="3AEACE00" w14:textId="4B68AC55" w:rsidR="008A341E" w:rsidRPr="00D12796" w:rsidRDefault="000A3CB3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Descrición xeral: </w:t>
            </w:r>
          </w:p>
          <w:sdt>
            <w:sdtPr>
              <w:rPr>
                <w:sz w:val="24"/>
                <w:szCs w:val="24"/>
                <w:lang w:val="gl-ES"/>
              </w:rPr>
              <w:id w:val="1175767696"/>
              <w:placeholder>
                <w:docPart w:val="21D4CF6A86E24486BD90F005E045F0DC"/>
              </w:placeholder>
              <w:text/>
            </w:sdtPr>
            <w:sdtContent>
              <w:p w14:paraId="7AA1D23B" w14:textId="795D5B89" w:rsidR="000A3CB3" w:rsidRPr="00D12796" w:rsidRDefault="005C7312" w:rsidP="00051A46">
                <w:pPr>
                  <w:rPr>
                    <w:sz w:val="24"/>
                    <w:szCs w:val="24"/>
                    <w:lang w:val="gl-ES"/>
                  </w:rPr>
                </w:pPr>
                <w:r>
                  <w:rPr>
                    <w:sz w:val="24"/>
                    <w:szCs w:val="24"/>
                    <w:lang w:val="gl-ES"/>
                  </w:rPr>
                  <w:t xml:space="preserve">Los </w:t>
                </w:r>
                <w:proofErr w:type="spellStart"/>
                <w:r>
                  <w:rPr>
                    <w:sz w:val="24"/>
                    <w:szCs w:val="24"/>
                    <w:lang w:val="gl-ES"/>
                  </w:rPr>
                  <w:t>conocimientos</w:t>
                </w:r>
                <w:proofErr w:type="spellEnd"/>
                <w:r>
                  <w:rPr>
                    <w:sz w:val="24"/>
                    <w:szCs w:val="24"/>
                    <w:lang w:val="gl-ES"/>
                  </w:rPr>
                  <w:t xml:space="preserve"> impartidos en esta </w:t>
                </w:r>
                <w:proofErr w:type="spellStart"/>
                <w:r>
                  <w:rPr>
                    <w:sz w:val="24"/>
                    <w:szCs w:val="24"/>
                    <w:lang w:val="gl-ES"/>
                  </w:rPr>
                  <w:t>asignatura</w:t>
                </w:r>
                <w:proofErr w:type="spellEnd"/>
                <w:r>
                  <w:rPr>
                    <w:sz w:val="24"/>
                    <w:szCs w:val="24"/>
                    <w:lang w:val="gl-ES"/>
                  </w:rPr>
                  <w:t xml:space="preserve"> servirá a los alumnos de base para investigar procesos gastronómicos más responsables y </w:t>
                </w:r>
                <w:proofErr w:type="spellStart"/>
                <w:r>
                  <w:rPr>
                    <w:sz w:val="24"/>
                    <w:szCs w:val="24"/>
                    <w:lang w:val="gl-ES"/>
                  </w:rPr>
                  <w:t>sostenibles</w:t>
                </w:r>
                <w:proofErr w:type="spellEnd"/>
                <w:r>
                  <w:rPr>
                    <w:sz w:val="24"/>
                    <w:szCs w:val="24"/>
                    <w:lang w:val="gl-ES"/>
                  </w:rPr>
                  <w:t xml:space="preserve"> dentro del marco de la restauración </w:t>
                </w:r>
                <w:proofErr w:type="spellStart"/>
                <w:r>
                  <w:rPr>
                    <w:sz w:val="24"/>
                    <w:szCs w:val="24"/>
                    <w:lang w:val="gl-ES"/>
                  </w:rPr>
                  <w:t>sostenible</w:t>
                </w:r>
                <w:proofErr w:type="spellEnd"/>
                <w:r>
                  <w:rPr>
                    <w:sz w:val="24"/>
                    <w:szCs w:val="24"/>
                    <w:lang w:val="gl-ES"/>
                  </w:rPr>
                  <w:t xml:space="preserve"> y residuo cero.</w:t>
                </w:r>
              </w:p>
            </w:sdtContent>
          </w:sdt>
        </w:tc>
      </w:tr>
      <w:tr w:rsidR="00DE128D" w:rsidRPr="00116058" w14:paraId="1A0F3CF0" w14:textId="77777777" w:rsidTr="00583BE4">
        <w:trPr>
          <w:trHeight w:val="2111"/>
        </w:trPr>
        <w:tc>
          <w:tcPr>
            <w:tcW w:w="10456" w:type="dxa"/>
            <w:gridSpan w:val="3"/>
          </w:tcPr>
          <w:p w14:paraId="267D76C1" w14:textId="4BD654CC" w:rsidR="00DE128D" w:rsidRPr="005C7312" w:rsidRDefault="00DE128D" w:rsidP="00DE128D">
            <w:pPr>
              <w:rPr>
                <w:rFonts w:ascii="Calibri" w:hAnsi="Calibri" w:cs="Calibri"/>
                <w:color w:val="000000"/>
                <w:lang w:val="pt-PT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Coordinador/a: </w:t>
            </w:r>
            <w:r w:rsidR="005C7312" w:rsidRPr="005C7312">
              <w:rPr>
                <w:rFonts w:ascii="Calibri" w:hAnsi="Calibri" w:cs="Calibri"/>
                <w:color w:val="000000"/>
                <w:lang w:val="pt-PT"/>
              </w:rPr>
              <w:t xml:space="preserve">Jesus </w:t>
            </w:r>
            <w:proofErr w:type="spellStart"/>
            <w:r w:rsidR="005C7312" w:rsidRPr="005C7312">
              <w:rPr>
                <w:rFonts w:ascii="Calibri" w:hAnsi="Calibri" w:cs="Calibri"/>
                <w:color w:val="000000"/>
                <w:lang w:val="pt-PT"/>
              </w:rPr>
              <w:t>Simal</w:t>
            </w:r>
            <w:proofErr w:type="spellEnd"/>
            <w:r w:rsidR="005C7312" w:rsidRPr="005C7312">
              <w:rPr>
                <w:rFonts w:ascii="Calibri" w:hAnsi="Calibri" w:cs="Calibri"/>
                <w:color w:val="000000"/>
                <w:lang w:val="pt-PT"/>
              </w:rPr>
              <w:t xml:space="preserve"> </w:t>
            </w:r>
            <w:proofErr w:type="spellStart"/>
            <w:r w:rsidR="005C7312" w:rsidRPr="005C7312">
              <w:rPr>
                <w:rFonts w:ascii="Calibri" w:hAnsi="Calibri" w:cs="Calibri"/>
                <w:color w:val="000000"/>
                <w:lang w:val="pt-PT"/>
              </w:rPr>
              <w:t>Gándara</w:t>
            </w:r>
            <w:proofErr w:type="spellEnd"/>
          </w:p>
          <w:p w14:paraId="36419831" w14:textId="6F3EB01A" w:rsidR="00DE128D" w:rsidRPr="00D12796" w:rsidRDefault="00CC5EF2" w:rsidP="00DE128D">
            <w:pPr>
              <w:rPr>
                <w:sz w:val="24"/>
                <w:szCs w:val="24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>Equipo docente</w:t>
            </w:r>
            <w:r w:rsidR="00DE128D" w:rsidRPr="00D12796">
              <w:rPr>
                <w:sz w:val="24"/>
                <w:szCs w:val="24"/>
                <w:lang w:val="gl-ES"/>
              </w:rPr>
              <w:t>:</w:t>
            </w:r>
          </w:p>
          <w:p w14:paraId="1B646704" w14:textId="75FB591B" w:rsidR="003E5ED2" w:rsidRPr="005C7312" w:rsidRDefault="00DE128D" w:rsidP="003E5ED2">
            <w:pPr>
              <w:spacing w:line="240" w:lineRule="auto"/>
              <w:rPr>
                <w:rFonts w:ascii="Calibri" w:hAnsi="Calibri" w:cs="Calibri"/>
                <w:color w:val="000000"/>
                <w:lang w:val="pt-PT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1) </w:t>
            </w:r>
            <w:proofErr w:type="spellStart"/>
            <w:r w:rsidR="005C7312">
              <w:rPr>
                <w:rFonts w:ascii="Calibri" w:hAnsi="Calibri" w:cs="Calibri"/>
                <w:color w:val="000000"/>
              </w:rPr>
              <w:t>Jesus</w:t>
            </w:r>
            <w:proofErr w:type="spellEnd"/>
            <w:r w:rsidR="005C7312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5C7312">
              <w:rPr>
                <w:rFonts w:ascii="Calibri" w:hAnsi="Calibri" w:cs="Calibri"/>
                <w:color w:val="000000"/>
              </w:rPr>
              <w:t>Simal</w:t>
            </w:r>
            <w:proofErr w:type="spellEnd"/>
            <w:r w:rsidR="005C7312">
              <w:rPr>
                <w:rFonts w:ascii="Calibri" w:hAnsi="Calibri" w:cs="Calibri"/>
                <w:color w:val="000000"/>
              </w:rPr>
              <w:t xml:space="preserve"> Gándara</w:t>
            </w:r>
          </w:p>
          <w:p w14:paraId="23A68A66" w14:textId="53B68713" w:rsidR="003E5ED2" w:rsidRPr="00D12796" w:rsidRDefault="00DE128D" w:rsidP="003E5ED2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2) </w:t>
            </w:r>
          </w:p>
          <w:p w14:paraId="39DADF88" w14:textId="77777777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3) </w:t>
            </w:r>
            <w:r w:rsidRPr="00D12796">
              <w:rPr>
                <w:sz w:val="24"/>
                <w:szCs w:val="24"/>
                <w:lang w:val="gl-ES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0" w:name="Texto83"/>
            <w:r w:rsidRPr="00D12796">
              <w:rPr>
                <w:sz w:val="24"/>
                <w:szCs w:val="24"/>
                <w:lang w:val="gl-ES"/>
              </w:rPr>
              <w:instrText xml:space="preserve"> FORMTEXT </w:instrText>
            </w:r>
            <w:r w:rsidRPr="00D12796">
              <w:rPr>
                <w:sz w:val="24"/>
                <w:szCs w:val="24"/>
                <w:lang w:val="gl-ES"/>
              </w:rPr>
            </w:r>
            <w:r w:rsidRPr="00D12796">
              <w:rPr>
                <w:sz w:val="24"/>
                <w:szCs w:val="24"/>
                <w:lang w:val="gl-ES"/>
              </w:rPr>
              <w:fldChar w:fldCharType="separate"/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sz w:val="24"/>
                <w:szCs w:val="24"/>
                <w:lang w:val="gl-ES"/>
              </w:rPr>
              <w:fldChar w:fldCharType="end"/>
            </w:r>
            <w:bookmarkEnd w:id="0"/>
          </w:p>
          <w:p w14:paraId="653636AE" w14:textId="77777777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4) </w:t>
            </w:r>
            <w:r w:rsidRPr="00D12796">
              <w:rPr>
                <w:sz w:val="24"/>
                <w:szCs w:val="24"/>
                <w:lang w:val="gl-ES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1" w:name="Texto84"/>
            <w:r w:rsidRPr="00D12796">
              <w:rPr>
                <w:sz w:val="24"/>
                <w:szCs w:val="24"/>
                <w:lang w:val="gl-ES"/>
              </w:rPr>
              <w:instrText xml:space="preserve"> FORMTEXT </w:instrText>
            </w:r>
            <w:r w:rsidRPr="00D12796">
              <w:rPr>
                <w:sz w:val="24"/>
                <w:szCs w:val="24"/>
                <w:lang w:val="gl-ES"/>
              </w:rPr>
            </w:r>
            <w:r w:rsidRPr="00D12796">
              <w:rPr>
                <w:sz w:val="24"/>
                <w:szCs w:val="24"/>
                <w:lang w:val="gl-ES"/>
              </w:rPr>
              <w:fldChar w:fldCharType="separate"/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sz w:val="24"/>
                <w:szCs w:val="24"/>
                <w:lang w:val="gl-ES"/>
              </w:rPr>
              <w:fldChar w:fldCharType="end"/>
            </w:r>
            <w:bookmarkEnd w:id="1"/>
          </w:p>
          <w:p w14:paraId="3E8BF3A8" w14:textId="0DE1A74C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5) </w:t>
            </w:r>
            <w:r w:rsidRPr="00D12796">
              <w:rPr>
                <w:sz w:val="24"/>
                <w:szCs w:val="24"/>
                <w:lang w:val="gl-ES"/>
              </w:rPr>
              <w:fldChar w:fldCharType="begin">
                <w:ffData>
                  <w:name w:val="Texto189"/>
                  <w:enabled/>
                  <w:calcOnExit w:val="0"/>
                  <w:textInput/>
                </w:ffData>
              </w:fldChar>
            </w:r>
            <w:bookmarkStart w:id="2" w:name="Texto189"/>
            <w:r w:rsidRPr="00D12796">
              <w:rPr>
                <w:sz w:val="24"/>
                <w:szCs w:val="24"/>
                <w:lang w:val="gl-ES"/>
              </w:rPr>
              <w:instrText xml:space="preserve"> FORMTEXT </w:instrText>
            </w:r>
            <w:r w:rsidRPr="00D12796">
              <w:rPr>
                <w:sz w:val="24"/>
                <w:szCs w:val="24"/>
                <w:lang w:val="gl-ES"/>
              </w:rPr>
            </w:r>
            <w:r w:rsidRPr="00D12796">
              <w:rPr>
                <w:sz w:val="24"/>
                <w:szCs w:val="24"/>
                <w:lang w:val="gl-ES"/>
              </w:rPr>
              <w:fldChar w:fldCharType="separate"/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noProof/>
                <w:sz w:val="24"/>
                <w:szCs w:val="24"/>
                <w:lang w:val="gl-ES"/>
              </w:rPr>
              <w:t> </w:t>
            </w:r>
            <w:r w:rsidRPr="00D12796">
              <w:rPr>
                <w:sz w:val="24"/>
                <w:szCs w:val="24"/>
                <w:lang w:val="gl-ES"/>
              </w:rPr>
              <w:fldChar w:fldCharType="end"/>
            </w:r>
            <w:bookmarkEnd w:id="2"/>
          </w:p>
        </w:tc>
      </w:tr>
    </w:tbl>
    <w:tbl>
      <w:tblPr>
        <w:tblStyle w:val="Tablaconcuadrcula"/>
        <w:tblpPr w:leftFromText="141" w:rightFromText="141" w:vertAnchor="text" w:horzAnchor="margin" w:tblpY="260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128D" w:rsidRPr="00116058" w14:paraId="1AA41E4B" w14:textId="77777777" w:rsidTr="00203F7E">
        <w:trPr>
          <w:trHeight w:val="3824"/>
        </w:trPr>
        <w:tc>
          <w:tcPr>
            <w:tcW w:w="10456" w:type="dxa"/>
          </w:tcPr>
          <w:p w14:paraId="32C18FED" w14:textId="223C5A42" w:rsidR="00DE128D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Resultados de aprendizaxe:</w:t>
            </w:r>
          </w:p>
          <w:sdt>
            <w:sdtPr>
              <w:rPr>
                <w:sz w:val="22"/>
                <w:szCs w:val="22"/>
                <w:lang w:val="gl-ES"/>
              </w:rPr>
              <w:id w:val="-934750933"/>
              <w:placeholder>
                <w:docPart w:val="5E77322C61B448449DB84212E5467A2A"/>
              </w:placeholder>
            </w:sdtPr>
            <w:sdtContent>
              <w:p w14:paraId="3C601F17" w14:textId="7806E1C3" w:rsidR="00AB2059" w:rsidRPr="00BD2526" w:rsidRDefault="00AB2059" w:rsidP="00AB2059">
                <w:pPr>
                  <w:pStyle w:val="Prrafodelista"/>
                  <w:numPr>
                    <w:ilvl w:val="0"/>
                    <w:numId w:val="2"/>
                  </w:numPr>
                </w:pPr>
                <w:r w:rsidRPr="00BD2526">
                  <w:t>Plantear las modificaciones necesarias a la dieta actual para la implementación de proyectos gastronómicos sostenibles.</w:t>
                </w:r>
              </w:p>
              <w:p w14:paraId="005F494F" w14:textId="4E957711" w:rsidR="00B31005" w:rsidRPr="00AB2059" w:rsidRDefault="00000000" w:rsidP="00AB2059">
                <w:pPr>
                  <w:ind w:left="360"/>
                  <w:rPr>
                    <w:sz w:val="20"/>
                    <w:szCs w:val="20"/>
                  </w:rPr>
                </w:pPr>
              </w:p>
            </w:sdtContent>
          </w:sdt>
          <w:p w14:paraId="46BB4DCA" w14:textId="3403A00D" w:rsidR="00DE128D" w:rsidRPr="00D12796" w:rsidRDefault="00DE128D" w:rsidP="00B31005">
            <w:pPr>
              <w:jc w:val="both"/>
              <w:rPr>
                <w:sz w:val="32"/>
                <w:lang w:val="gl-ES"/>
              </w:rPr>
            </w:pPr>
          </w:p>
        </w:tc>
      </w:tr>
    </w:tbl>
    <w:p w14:paraId="1988AD58" w14:textId="3F550475" w:rsidR="000A3CB3" w:rsidRPr="00D12796" w:rsidRDefault="000A3CB3" w:rsidP="000A3CB3">
      <w:pPr>
        <w:jc w:val="center"/>
        <w:rPr>
          <w:sz w:val="32"/>
          <w:lang w:val="gl-ES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128D" w:rsidRPr="00116058" w14:paraId="010D47AA" w14:textId="77777777" w:rsidTr="00DE128D">
        <w:trPr>
          <w:trHeight w:val="13598"/>
        </w:trPr>
        <w:tc>
          <w:tcPr>
            <w:tcW w:w="10456" w:type="dxa"/>
          </w:tcPr>
          <w:p w14:paraId="0A798D44" w14:textId="07C45E25" w:rsidR="00DE128D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lastRenderedPageBreak/>
              <w:t>Programa académico:</w:t>
            </w:r>
          </w:p>
          <w:p w14:paraId="780B9B7A" w14:textId="77777777" w:rsidR="00AB2059" w:rsidRPr="00BD2526" w:rsidRDefault="00AB2059" w:rsidP="00AB2059">
            <w:pPr>
              <w:pStyle w:val="Prrafodelista"/>
              <w:numPr>
                <w:ilvl w:val="0"/>
                <w:numId w:val="5"/>
              </w:numPr>
            </w:pPr>
            <w:r w:rsidRPr="00BD2526">
              <w:t>Introducción a la alimentación sostenible.</w:t>
            </w:r>
          </w:p>
          <w:p w14:paraId="70589905" w14:textId="77777777" w:rsidR="00AB2059" w:rsidRPr="00BD2526" w:rsidRDefault="00AB2059" w:rsidP="00AB2059">
            <w:pPr>
              <w:pStyle w:val="Prrafodelista"/>
              <w:numPr>
                <w:ilvl w:val="0"/>
                <w:numId w:val="5"/>
              </w:numPr>
            </w:pPr>
            <w:r w:rsidRPr="00BD2526">
              <w:t>Procesos gastronómicos responsables y sostenibles: Desarrollo de proyectos gastronómicos sostenibles. Innovación culinaria sostenible y responsable.</w:t>
            </w:r>
          </w:p>
          <w:p w14:paraId="11F355C5" w14:textId="77777777" w:rsidR="00AB2059" w:rsidRPr="00BD2526" w:rsidRDefault="00AB2059" w:rsidP="00AB2059">
            <w:pPr>
              <w:pStyle w:val="Prrafodelista"/>
              <w:numPr>
                <w:ilvl w:val="0"/>
                <w:numId w:val="5"/>
              </w:numPr>
            </w:pPr>
            <w:r w:rsidRPr="00BD2526">
              <w:t>Cadenas de aprovisionamientos sostenibles para una gestión gastronómica circular y accesible</w:t>
            </w:r>
          </w:p>
          <w:p w14:paraId="3F2E3145" w14:textId="77777777" w:rsidR="00AB2059" w:rsidRPr="00BD2526" w:rsidRDefault="00AB2059" w:rsidP="00AB2059">
            <w:pPr>
              <w:pStyle w:val="Prrafodelista"/>
              <w:numPr>
                <w:ilvl w:val="0"/>
                <w:numId w:val="5"/>
              </w:numPr>
            </w:pPr>
            <w:r w:rsidRPr="00BD2526">
              <w:t>Investigación gastronómica y recursos para el emprendimiento en gastronomía en el marco de un sistema alimentario sostenible y responsable.</w:t>
            </w:r>
          </w:p>
          <w:p w14:paraId="6A250193" w14:textId="77777777" w:rsidR="00AB2059" w:rsidRPr="00BD2526" w:rsidRDefault="00AB2059" w:rsidP="00AB2059">
            <w:pPr>
              <w:pStyle w:val="Prrafodelista"/>
              <w:numPr>
                <w:ilvl w:val="0"/>
                <w:numId w:val="5"/>
              </w:numPr>
            </w:pPr>
            <w:r w:rsidRPr="00BD2526">
              <w:t>Restauración sostenible. Desperdicio cero en la restauración.</w:t>
            </w:r>
          </w:p>
          <w:p w14:paraId="742D1861" w14:textId="057BD4C8" w:rsidR="00DE128D" w:rsidRPr="00AB2059" w:rsidRDefault="00DE128D" w:rsidP="00DE128D">
            <w:pPr>
              <w:jc w:val="both"/>
              <w:rPr>
                <w:sz w:val="32"/>
              </w:rPr>
            </w:pPr>
          </w:p>
        </w:tc>
      </w:tr>
    </w:tbl>
    <w:p w14:paraId="3B98D00D" w14:textId="1D1BDA5D" w:rsidR="00DE128D" w:rsidRPr="00D12796" w:rsidRDefault="00DE128D" w:rsidP="000A3CB3">
      <w:pPr>
        <w:jc w:val="center"/>
        <w:rPr>
          <w:sz w:val="32"/>
          <w:lang w:val="gl-ES"/>
        </w:rPr>
      </w:pPr>
    </w:p>
    <w:tbl>
      <w:tblPr>
        <w:tblStyle w:val="Tablaconcuadrcula"/>
        <w:tblpPr w:leftFromText="141" w:rightFromText="141" w:vertAnchor="text" w:horzAnchor="margin" w:tblpY="-1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5EF0" w:rsidRPr="00D12796" w14:paraId="1BB9DC32" w14:textId="77777777" w:rsidTr="00051A46">
        <w:trPr>
          <w:trHeight w:val="3531"/>
        </w:trPr>
        <w:tc>
          <w:tcPr>
            <w:tcW w:w="10456" w:type="dxa"/>
          </w:tcPr>
          <w:p w14:paraId="0FF29CD4" w14:textId="2DF15A60" w:rsidR="00F05EF0" w:rsidRDefault="00F05EF0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lastRenderedPageBreak/>
              <w:t>Metodoloxía docente:</w:t>
            </w:r>
          </w:p>
          <w:sdt>
            <w:sdtPr>
              <w:rPr>
                <w:sz w:val="24"/>
                <w:szCs w:val="24"/>
                <w:lang w:val="gl-ES"/>
              </w:rPr>
              <w:id w:val="918522036"/>
              <w:placeholder>
                <w:docPart w:val="807400434F394033988118904537B8A1"/>
              </w:placeholder>
            </w:sdtPr>
            <w:sdtContent>
              <w:sdt>
                <w:sdtPr>
                  <w:rPr>
                    <w:sz w:val="24"/>
                    <w:szCs w:val="24"/>
                    <w:lang w:val="gl-ES"/>
                  </w:rPr>
                  <w:id w:val="-697701451"/>
                  <w:placeholder>
                    <w:docPart w:val="37476A1CFACA455080A8A0B75583DC2D"/>
                  </w:placeholder>
                </w:sdtPr>
                <w:sdtContent>
                  <w:p w14:paraId="78EDD0DC" w14:textId="77777777" w:rsidR="00116058" w:rsidRPr="00D12796" w:rsidRDefault="00116058" w:rsidP="00BD2526">
                    <w:pPr>
                      <w:jc w:val="both"/>
                      <w:rPr>
                        <w:sz w:val="24"/>
                        <w:szCs w:val="24"/>
                        <w:lang w:val="gl-ES"/>
                      </w:rPr>
                    </w:pPr>
                    <w:r>
                      <w:rPr>
                        <w:sz w:val="24"/>
                        <w:szCs w:val="24"/>
                        <w:lang w:val="gl-ES"/>
                      </w:rPr>
                      <w:t xml:space="preserve"> </w:t>
                    </w:r>
                    <w:sdt>
                      <w:sdtPr>
                        <w:rPr>
                          <w:sz w:val="24"/>
                          <w:szCs w:val="24"/>
                          <w:lang w:val="gl-ES"/>
                        </w:rPr>
                        <w:id w:val="184181005"/>
                        <w:placeholder>
                          <w:docPart w:val="0A32F13B748D4ABEB791F00255AC6F3C"/>
                        </w:placeholder>
                      </w:sdtPr>
                      <w:sdtContent>
                        <w:proofErr w:type="spellStart"/>
                        <w:r>
                          <w:rPr>
                            <w:sz w:val="24"/>
                            <w:szCs w:val="24"/>
                            <w:lang w:val="gl-ES"/>
                          </w:rPr>
                          <w:t>Metodología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  <w:lang w:val="gl-ES"/>
                          </w:rPr>
                          <w:t xml:space="preserve"> positiva en la que se impartirá de forma expositiva la materia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  <w:lang w:val="gl-ES"/>
                          </w:rPr>
                          <w:t>siguiendo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  <w:lang w:val="gl-ES"/>
                          </w:rPr>
                          <w:t xml:space="preserve"> la secuencia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  <w:lang w:val="gl-ES"/>
                          </w:rPr>
                          <w:t>lógica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  <w:lang w:val="gl-ES"/>
                          </w:rPr>
                          <w:t xml:space="preserve"> de los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  <w:lang w:val="gl-ES"/>
                          </w:rPr>
                          <w:t>contenidos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  <w:lang w:val="gl-ES"/>
                          </w:rPr>
                          <w:t xml:space="preserve">. Se motivará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  <w:lang w:val="gl-ES"/>
                          </w:rPr>
                          <w:t>al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  <w:lang w:val="gl-ES"/>
                          </w:rPr>
                          <w:t xml:space="preserve"> alumno a participar de forma activa para fomentar la cooperación entre los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  <w:lang w:val="gl-ES"/>
                          </w:rPr>
                          <w:t>compañeros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  <w:lang w:val="gl-ES"/>
                          </w:rPr>
                          <w:t xml:space="preserve"> y el profesorado buscando un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  <w:lang w:val="gl-ES"/>
                          </w:rPr>
                          <w:t>aprendizaje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  <w:lang w:val="gl-ES"/>
                          </w:rPr>
                          <w:t xml:space="preserve"> significativo.</w:t>
                        </w:r>
                      </w:sdtContent>
                    </w:sdt>
                  </w:p>
                  <w:p w14:paraId="56727F22" w14:textId="77777777" w:rsidR="00116058" w:rsidRDefault="00000000" w:rsidP="00116058">
                    <w:pPr>
                      <w:rPr>
                        <w:lang w:val="gl-ES"/>
                      </w:rPr>
                    </w:pPr>
                  </w:p>
                </w:sdtContent>
              </w:sdt>
              <w:p w14:paraId="1F24E74C" w14:textId="018414E5" w:rsidR="00B31005" w:rsidRPr="00D12796" w:rsidRDefault="00000000" w:rsidP="00051A46">
                <w:pPr>
                  <w:rPr>
                    <w:sz w:val="24"/>
                    <w:szCs w:val="24"/>
                    <w:lang w:val="gl-ES"/>
                  </w:rPr>
                </w:pPr>
              </w:p>
            </w:sdtContent>
          </w:sdt>
          <w:p w14:paraId="69772B02" w14:textId="256393E4" w:rsidR="00F05EF0" w:rsidRPr="00D12796" w:rsidRDefault="00F05EF0" w:rsidP="00B31005">
            <w:pPr>
              <w:rPr>
                <w:b/>
                <w:i/>
                <w:color w:val="767171" w:themeColor="background2" w:themeShade="80"/>
                <w:sz w:val="18"/>
                <w:lang w:val="gl-ES"/>
              </w:rPr>
            </w:pPr>
          </w:p>
        </w:tc>
      </w:tr>
    </w:tbl>
    <w:p w14:paraId="4441364B" w14:textId="77777777" w:rsidR="00F05EF0" w:rsidRPr="00D12796" w:rsidRDefault="00F05EF0" w:rsidP="00F05EF0">
      <w:pPr>
        <w:rPr>
          <w:b/>
          <w:i/>
          <w:color w:val="767171" w:themeColor="background2" w:themeShade="80"/>
          <w:sz w:val="18"/>
          <w:lang w:val="gl-ES"/>
        </w:rPr>
      </w:pPr>
    </w:p>
    <w:p w14:paraId="1FDAB0C4" w14:textId="09936833" w:rsidR="00DE128D" w:rsidRPr="00D12796" w:rsidRDefault="00DE128D" w:rsidP="00F05EF0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1624"/>
        <w:gridCol w:w="4467"/>
        <w:gridCol w:w="1559"/>
        <w:gridCol w:w="1276"/>
        <w:gridCol w:w="1559"/>
      </w:tblGrid>
      <w:tr w:rsidR="00DB0566" w:rsidRPr="00BD2526" w14:paraId="57DEC5B9" w14:textId="77777777" w:rsidTr="00DB0566">
        <w:tc>
          <w:tcPr>
            <w:tcW w:w="1624" w:type="dxa"/>
          </w:tcPr>
          <w:p w14:paraId="257A9597" w14:textId="77777777" w:rsidR="00DB056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Competencias</w:t>
            </w:r>
          </w:p>
          <w:p w14:paraId="141CF88D" w14:textId="484E4A9E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asociadas</w:t>
            </w:r>
          </w:p>
        </w:tc>
        <w:tc>
          <w:tcPr>
            <w:tcW w:w="4467" w:type="dxa"/>
          </w:tcPr>
          <w:p w14:paraId="6A568799" w14:textId="65FF7449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Actividades formativas</w:t>
            </w:r>
          </w:p>
          <w:p w14:paraId="2B6EB7BA" w14:textId="5C9D16E9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SÍNCRONAS</w:t>
            </w:r>
          </w:p>
        </w:tc>
        <w:tc>
          <w:tcPr>
            <w:tcW w:w="1559" w:type="dxa"/>
          </w:tcPr>
          <w:p w14:paraId="518B1B3C" w14:textId="65F5BFAB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síncronas presencia</w:t>
            </w:r>
            <w:r w:rsidR="005A6138">
              <w:rPr>
                <w:b/>
                <w:sz w:val="24"/>
                <w:lang w:val="gl-ES"/>
              </w:rPr>
              <w:t>i</w:t>
            </w:r>
            <w:r w:rsidRPr="00D12796">
              <w:rPr>
                <w:b/>
                <w:sz w:val="24"/>
                <w:lang w:val="gl-ES"/>
              </w:rPr>
              <w:t>s</w:t>
            </w:r>
          </w:p>
        </w:tc>
        <w:tc>
          <w:tcPr>
            <w:tcW w:w="1276" w:type="dxa"/>
          </w:tcPr>
          <w:p w14:paraId="60A09D45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síncronas</w:t>
            </w:r>
          </w:p>
          <w:p w14:paraId="0CBE3D0E" w14:textId="2983D846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virtua</w:t>
            </w:r>
            <w:r w:rsidR="005A6138">
              <w:rPr>
                <w:b/>
                <w:sz w:val="24"/>
                <w:lang w:val="gl-ES"/>
              </w:rPr>
              <w:t>i</w:t>
            </w:r>
            <w:r w:rsidRPr="00D12796">
              <w:rPr>
                <w:b/>
                <w:sz w:val="24"/>
                <w:lang w:val="gl-ES"/>
              </w:rPr>
              <w:t>s</w:t>
            </w:r>
          </w:p>
        </w:tc>
        <w:tc>
          <w:tcPr>
            <w:tcW w:w="1559" w:type="dxa"/>
          </w:tcPr>
          <w:p w14:paraId="1B95AB71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de traballo autónomo do estudante</w:t>
            </w:r>
          </w:p>
        </w:tc>
      </w:tr>
      <w:tr w:rsidR="00367550" w:rsidRPr="00D12796" w14:paraId="497EA714" w14:textId="77777777" w:rsidTr="00DB0566">
        <w:tc>
          <w:tcPr>
            <w:tcW w:w="1624" w:type="dxa"/>
          </w:tcPr>
          <w:p w14:paraId="7309992A" w14:textId="313E192A" w:rsidR="00367550" w:rsidRDefault="00367550" w:rsidP="00367550">
            <w:pPr>
              <w:jc w:val="center"/>
              <w:rPr>
                <w:sz w:val="32"/>
                <w:lang w:val="gl-ES"/>
              </w:rPr>
            </w:pPr>
            <w:r>
              <w:rPr>
                <w:lang w:val="gl-ES"/>
              </w:rPr>
              <w:t>CG02, CG03, CG04, CG08, CE07, CE08</w:t>
            </w:r>
          </w:p>
        </w:tc>
        <w:sdt>
          <w:sdtPr>
            <w:rPr>
              <w:sz w:val="32"/>
              <w:lang w:val="gl-ES"/>
            </w:rPr>
            <w:id w:val="2043083546"/>
            <w:placeholder>
              <w:docPart w:val="4F19991C0CAC9E40AFE3EC8DBA05C36B"/>
            </w:placeholder>
            <w:text/>
          </w:sdtPr>
          <w:sdtContent>
            <w:tc>
              <w:tcPr>
                <w:tcW w:w="4467" w:type="dxa"/>
              </w:tcPr>
              <w:p w14:paraId="1854227A" w14:textId="1EE4E70D" w:rsidR="00367550" w:rsidRPr="00D12796" w:rsidRDefault="00367550" w:rsidP="00367550">
                <w:pPr>
                  <w:jc w:val="center"/>
                  <w:rPr>
                    <w:sz w:val="32"/>
                    <w:lang w:val="gl-ES"/>
                  </w:rPr>
                </w:pPr>
                <w:r>
                  <w:rPr>
                    <w:sz w:val="32"/>
                    <w:lang w:val="gl-ES"/>
                  </w:rPr>
                  <w:t>Clases expositivas</w:t>
                </w:r>
              </w:p>
            </w:tc>
          </w:sdtContent>
        </w:sdt>
        <w:tc>
          <w:tcPr>
            <w:tcW w:w="1559" w:type="dxa"/>
          </w:tcPr>
          <w:p w14:paraId="6EBB54BF" w14:textId="477BD1A6" w:rsidR="00367550" w:rsidRPr="00D12796" w:rsidRDefault="00367550" w:rsidP="00367550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0</w:t>
            </w:r>
          </w:p>
        </w:tc>
        <w:tc>
          <w:tcPr>
            <w:tcW w:w="1276" w:type="dxa"/>
          </w:tcPr>
          <w:p w14:paraId="23AF0698" w14:textId="0757A59A" w:rsidR="00367550" w:rsidRPr="00D12796" w:rsidRDefault="00367550" w:rsidP="00367550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60</w:t>
            </w:r>
          </w:p>
        </w:tc>
        <w:tc>
          <w:tcPr>
            <w:tcW w:w="1559" w:type="dxa"/>
          </w:tcPr>
          <w:p w14:paraId="73D4E5BE" w14:textId="5D0AF917" w:rsidR="00367550" w:rsidRPr="00D12796" w:rsidRDefault="00367550" w:rsidP="00367550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80</w:t>
            </w:r>
          </w:p>
        </w:tc>
      </w:tr>
      <w:tr w:rsidR="00DB0566" w:rsidRPr="00D12796" w14:paraId="5E4FC848" w14:textId="77777777" w:rsidTr="00DB0566">
        <w:tc>
          <w:tcPr>
            <w:tcW w:w="1624" w:type="dxa"/>
          </w:tcPr>
          <w:p w14:paraId="565A95BB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834260719"/>
            <w:placeholder>
              <w:docPart w:val="AA40A5CED5BD41CBB4B8A6EDE07F269B"/>
            </w:placeholder>
            <w:showingPlcHdr/>
            <w:text/>
          </w:sdtPr>
          <w:sdtContent>
            <w:tc>
              <w:tcPr>
                <w:tcW w:w="4467" w:type="dxa"/>
              </w:tcPr>
              <w:p w14:paraId="157BB161" w14:textId="6D4049C2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</w:t>
                </w:r>
              </w:p>
            </w:tc>
          </w:sdtContent>
        </w:sdt>
        <w:tc>
          <w:tcPr>
            <w:tcW w:w="1559" w:type="dxa"/>
          </w:tcPr>
          <w:p w14:paraId="455093E7" w14:textId="543F9C88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276" w:type="dxa"/>
          </w:tcPr>
          <w:p w14:paraId="3F46F190" w14:textId="276500B9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72B67FBF" w14:textId="1C6B15E8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02A18455" w14:textId="77777777" w:rsidTr="00DB0566">
        <w:tc>
          <w:tcPr>
            <w:tcW w:w="1624" w:type="dxa"/>
          </w:tcPr>
          <w:p w14:paraId="0707965D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2001334169"/>
            <w:placeholder>
              <w:docPart w:val="977AA4AA38BC425F9FB9B590C7B034DF"/>
            </w:placeholder>
            <w:showingPlcHdr/>
            <w:text/>
          </w:sdtPr>
          <w:sdtContent>
            <w:tc>
              <w:tcPr>
                <w:tcW w:w="4467" w:type="dxa"/>
              </w:tcPr>
              <w:p w14:paraId="1ADC8A40" w14:textId="1162669F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559" w:type="dxa"/>
          </w:tcPr>
          <w:p w14:paraId="19B086E1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3" w:name="Texto85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3"/>
          </w:p>
        </w:tc>
        <w:tc>
          <w:tcPr>
            <w:tcW w:w="1276" w:type="dxa"/>
          </w:tcPr>
          <w:p w14:paraId="2433201C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bookmarkStart w:id="4" w:name="Texto86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4"/>
          </w:p>
        </w:tc>
        <w:tc>
          <w:tcPr>
            <w:tcW w:w="1559" w:type="dxa"/>
          </w:tcPr>
          <w:p w14:paraId="7FE801FF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5" w:name="Texto88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5"/>
          </w:p>
        </w:tc>
      </w:tr>
      <w:tr w:rsidR="00DB0566" w:rsidRPr="00D12796" w14:paraId="76BFC88C" w14:textId="77777777" w:rsidTr="00DB0566">
        <w:tc>
          <w:tcPr>
            <w:tcW w:w="1624" w:type="dxa"/>
          </w:tcPr>
          <w:p w14:paraId="4C1D4F1C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575658263"/>
            <w:placeholder>
              <w:docPart w:val="27DD0997031E4C11AACB7A436CEF59F2"/>
            </w:placeholder>
            <w:showingPlcHdr/>
            <w:text/>
          </w:sdtPr>
          <w:sdtContent>
            <w:tc>
              <w:tcPr>
                <w:tcW w:w="4467" w:type="dxa"/>
              </w:tcPr>
              <w:p w14:paraId="095E6B8D" w14:textId="74AA80D5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559" w:type="dxa"/>
          </w:tcPr>
          <w:p w14:paraId="0650BC52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bookmarkStart w:id="6" w:name="Texto89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6"/>
          </w:p>
        </w:tc>
        <w:tc>
          <w:tcPr>
            <w:tcW w:w="1276" w:type="dxa"/>
          </w:tcPr>
          <w:p w14:paraId="625553D2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bookmarkStart w:id="7" w:name="Texto90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7"/>
          </w:p>
        </w:tc>
        <w:tc>
          <w:tcPr>
            <w:tcW w:w="1559" w:type="dxa"/>
          </w:tcPr>
          <w:p w14:paraId="2E9DCC9F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8" w:name="Texto92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8"/>
          </w:p>
        </w:tc>
      </w:tr>
      <w:tr w:rsidR="00DB0566" w:rsidRPr="00D12796" w14:paraId="523A561F" w14:textId="77777777" w:rsidTr="00DB0566">
        <w:tc>
          <w:tcPr>
            <w:tcW w:w="1624" w:type="dxa"/>
          </w:tcPr>
          <w:p w14:paraId="7C4EB653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1949887584"/>
            <w:placeholder>
              <w:docPart w:val="70CFCE0B7E9949AC97AF1DBE7907F698"/>
            </w:placeholder>
            <w:showingPlcHdr/>
            <w:text/>
          </w:sdtPr>
          <w:sdtContent>
            <w:tc>
              <w:tcPr>
                <w:tcW w:w="4467" w:type="dxa"/>
              </w:tcPr>
              <w:p w14:paraId="367DAC6E" w14:textId="7F9B1A59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559" w:type="dxa"/>
          </w:tcPr>
          <w:p w14:paraId="0E4CBE52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9" w:name="Texto93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9"/>
          </w:p>
        </w:tc>
        <w:tc>
          <w:tcPr>
            <w:tcW w:w="1276" w:type="dxa"/>
          </w:tcPr>
          <w:p w14:paraId="312E18C5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10" w:name="Texto94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10"/>
          </w:p>
        </w:tc>
        <w:tc>
          <w:tcPr>
            <w:tcW w:w="1559" w:type="dxa"/>
          </w:tcPr>
          <w:p w14:paraId="500B07E2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11" w:name="Texto96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11"/>
          </w:p>
        </w:tc>
      </w:tr>
      <w:tr w:rsidR="00DB0566" w:rsidRPr="00D12796" w14:paraId="71DC8952" w14:textId="77777777" w:rsidTr="00DB0566">
        <w:tc>
          <w:tcPr>
            <w:tcW w:w="1624" w:type="dxa"/>
          </w:tcPr>
          <w:p w14:paraId="209200A5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977209026"/>
            <w:placeholder>
              <w:docPart w:val="2BBE816AA665498098F4241756BD593E"/>
            </w:placeholder>
            <w:showingPlcHdr/>
            <w:text/>
          </w:sdtPr>
          <w:sdtContent>
            <w:tc>
              <w:tcPr>
                <w:tcW w:w="4467" w:type="dxa"/>
              </w:tcPr>
              <w:p w14:paraId="2306C81E" w14:textId="63DFECF3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559" w:type="dxa"/>
          </w:tcPr>
          <w:p w14:paraId="5637ED1B" w14:textId="6D42ACF6" w:rsidR="00DB0566" w:rsidRPr="00D12796" w:rsidRDefault="009A1D48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276" w:type="dxa"/>
          </w:tcPr>
          <w:p w14:paraId="3A900637" w14:textId="384F1434" w:rsidR="00DB0566" w:rsidRPr="00D12796" w:rsidRDefault="009A1D48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5D85D22A" w14:textId="02E161E1" w:rsidR="00DB0566" w:rsidRPr="00D12796" w:rsidRDefault="009A1D48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367550" w:rsidRPr="00D12796" w14:paraId="4EF9E7BF" w14:textId="77777777" w:rsidTr="00DB0566">
        <w:tc>
          <w:tcPr>
            <w:tcW w:w="1624" w:type="dxa"/>
            <w:shd w:val="clear" w:color="auto" w:fill="BDD6EE" w:themeFill="accent1" w:themeFillTint="66"/>
          </w:tcPr>
          <w:p w14:paraId="06B85CC7" w14:textId="77777777" w:rsidR="00367550" w:rsidRPr="0088199D" w:rsidRDefault="00367550" w:rsidP="00367550">
            <w:pPr>
              <w:jc w:val="center"/>
              <w:rPr>
                <w:b/>
                <w:sz w:val="32"/>
                <w:lang w:val="gl-ES"/>
              </w:rPr>
            </w:pPr>
          </w:p>
        </w:tc>
        <w:tc>
          <w:tcPr>
            <w:tcW w:w="4467" w:type="dxa"/>
            <w:shd w:val="clear" w:color="auto" w:fill="BDD6EE" w:themeFill="accent1" w:themeFillTint="66"/>
          </w:tcPr>
          <w:p w14:paraId="348CF67E" w14:textId="240652FC" w:rsidR="00367550" w:rsidRPr="0088199D" w:rsidRDefault="00367550" w:rsidP="00367550">
            <w:pPr>
              <w:jc w:val="center"/>
              <w:rPr>
                <w:b/>
                <w:sz w:val="32"/>
                <w:lang w:val="gl-ES"/>
              </w:rPr>
            </w:pPr>
            <w:r w:rsidRPr="0088199D">
              <w:rPr>
                <w:b/>
                <w:sz w:val="32"/>
                <w:lang w:val="gl-ES"/>
              </w:rPr>
              <w:t xml:space="preserve">ECTS TOTALES = </w:t>
            </w:r>
            <w:r>
              <w:rPr>
                <w:b/>
                <w:sz w:val="32"/>
                <w:lang w:val="gl-ES"/>
              </w:rPr>
              <w:t>5,6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1ED9023D" w14:textId="1EF44DAB" w:rsidR="00367550" w:rsidRPr="0088199D" w:rsidRDefault="00367550" w:rsidP="00367550">
            <w:pPr>
              <w:jc w:val="center"/>
              <w:rPr>
                <w:b/>
                <w:sz w:val="28"/>
                <w:lang w:val="gl-ES"/>
              </w:rPr>
            </w:pPr>
            <w:r>
              <w:rPr>
                <w:b/>
                <w:sz w:val="28"/>
                <w:lang w:val="gl-ES"/>
              </w:rPr>
              <w:t>0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0637960F" w14:textId="48921E28" w:rsidR="00367550" w:rsidRPr="0088199D" w:rsidRDefault="00367550" w:rsidP="00367550">
            <w:pPr>
              <w:jc w:val="center"/>
              <w:rPr>
                <w:b/>
                <w:sz w:val="28"/>
                <w:lang w:val="gl-ES"/>
              </w:rPr>
            </w:pPr>
            <w:r w:rsidRPr="0088199D">
              <w:rPr>
                <w:b/>
                <w:sz w:val="28"/>
                <w:lang w:val="gl-ES"/>
              </w:rPr>
              <w:fldChar w:fldCharType="begin"/>
            </w:r>
            <w:r w:rsidRPr="0088199D">
              <w:rPr>
                <w:b/>
                <w:sz w:val="28"/>
                <w:lang w:val="gl-ES"/>
              </w:rPr>
              <w:instrText xml:space="preserve"> =SUM(ABOVE) \# "0,00" </w:instrText>
            </w:r>
            <w:r w:rsidRPr="0088199D">
              <w:rPr>
                <w:b/>
                <w:sz w:val="28"/>
                <w:lang w:val="gl-ES"/>
              </w:rPr>
              <w:fldChar w:fldCharType="separate"/>
            </w:r>
            <w:r>
              <w:rPr>
                <w:b/>
                <w:noProof/>
                <w:sz w:val="28"/>
                <w:lang w:val="gl-ES"/>
              </w:rPr>
              <w:t>60</w:t>
            </w:r>
            <w:r w:rsidRPr="0088199D">
              <w:rPr>
                <w:b/>
                <w:sz w:val="28"/>
                <w:lang w:val="gl-ES"/>
              </w:rPr>
              <w:fldChar w:fldCharType="end"/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7FD2A466" w14:textId="78D7C035" w:rsidR="00367550" w:rsidRPr="0088199D" w:rsidRDefault="00367550" w:rsidP="00367550">
            <w:pPr>
              <w:jc w:val="center"/>
              <w:rPr>
                <w:b/>
                <w:sz w:val="28"/>
                <w:lang w:val="gl-ES"/>
              </w:rPr>
            </w:pPr>
            <w:r w:rsidRPr="0088199D">
              <w:rPr>
                <w:b/>
                <w:sz w:val="28"/>
                <w:lang w:val="gl-ES"/>
              </w:rPr>
              <w:fldChar w:fldCharType="begin"/>
            </w:r>
            <w:r w:rsidRPr="0088199D">
              <w:rPr>
                <w:b/>
                <w:sz w:val="28"/>
                <w:lang w:val="gl-ES"/>
              </w:rPr>
              <w:instrText xml:space="preserve"> =SUM(ABOVE) \# "0,00" </w:instrText>
            </w:r>
            <w:r w:rsidRPr="0088199D">
              <w:rPr>
                <w:b/>
                <w:sz w:val="28"/>
                <w:lang w:val="gl-ES"/>
              </w:rPr>
              <w:fldChar w:fldCharType="separate"/>
            </w:r>
            <w:r>
              <w:rPr>
                <w:b/>
                <w:noProof/>
                <w:sz w:val="28"/>
                <w:lang w:val="gl-ES"/>
              </w:rPr>
              <w:t>80</w:t>
            </w:r>
            <w:r w:rsidRPr="0088199D">
              <w:rPr>
                <w:b/>
                <w:sz w:val="28"/>
                <w:lang w:val="gl-ES"/>
              </w:rPr>
              <w:fldChar w:fldCharType="end"/>
            </w:r>
          </w:p>
        </w:tc>
      </w:tr>
    </w:tbl>
    <w:p w14:paraId="598ABA59" w14:textId="6D058AA7" w:rsidR="00F05EF0" w:rsidRPr="00D12796" w:rsidRDefault="00367550" w:rsidP="000A3CB3">
      <w:pPr>
        <w:rPr>
          <w:b/>
          <w:i/>
          <w:color w:val="767171" w:themeColor="background2" w:themeShade="80"/>
          <w:sz w:val="18"/>
          <w:lang w:val="gl-ES"/>
        </w:rPr>
      </w:pPr>
      <w:r>
        <w:rPr>
          <w:b/>
          <w:i/>
          <w:color w:val="767171" w:themeColor="background2" w:themeShade="80"/>
          <w:sz w:val="18"/>
          <w:lang w:val="gl-ES"/>
        </w:rPr>
        <w:t xml:space="preserve"> </w:t>
      </w:r>
    </w:p>
    <w:tbl>
      <w:tblPr>
        <w:tblStyle w:val="Tablaconcuadrcula"/>
        <w:tblW w:w="10485" w:type="dxa"/>
        <w:tblLayout w:type="fixed"/>
        <w:tblLook w:val="04A0" w:firstRow="1" w:lastRow="0" w:firstColumn="1" w:lastColumn="0" w:noHBand="0" w:noVBand="1"/>
      </w:tblPr>
      <w:tblGrid>
        <w:gridCol w:w="1696"/>
        <w:gridCol w:w="5245"/>
        <w:gridCol w:w="1985"/>
        <w:gridCol w:w="1559"/>
      </w:tblGrid>
      <w:tr w:rsidR="00DB0566" w:rsidRPr="00BD2526" w14:paraId="6E063830" w14:textId="77777777" w:rsidTr="00A820AA">
        <w:tc>
          <w:tcPr>
            <w:tcW w:w="1696" w:type="dxa"/>
          </w:tcPr>
          <w:p w14:paraId="60210AF2" w14:textId="77777777" w:rsidR="00A820AA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Competencias</w:t>
            </w:r>
          </w:p>
          <w:p w14:paraId="17B37EDA" w14:textId="6EADD3D5" w:rsidR="00DB0566" w:rsidRPr="00D12796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asociadas</w:t>
            </w:r>
          </w:p>
        </w:tc>
        <w:tc>
          <w:tcPr>
            <w:tcW w:w="5245" w:type="dxa"/>
          </w:tcPr>
          <w:p w14:paraId="7682AF57" w14:textId="4B264F0D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Actividades formativas</w:t>
            </w:r>
          </w:p>
          <w:p w14:paraId="0E8DA61A" w14:textId="12A54C0D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ASÍNCRONAS</w:t>
            </w:r>
          </w:p>
        </w:tc>
        <w:tc>
          <w:tcPr>
            <w:tcW w:w="1985" w:type="dxa"/>
          </w:tcPr>
          <w:p w14:paraId="3B4D46D4" w14:textId="0D091E2F" w:rsidR="00DB0566" w:rsidRPr="00D12796" w:rsidRDefault="00DB0566" w:rsidP="00583BE4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 xml:space="preserve">Horas </w:t>
            </w:r>
            <w:proofErr w:type="spellStart"/>
            <w:r w:rsidRPr="00D12796">
              <w:rPr>
                <w:b/>
                <w:sz w:val="24"/>
                <w:lang w:val="gl-ES"/>
              </w:rPr>
              <w:t>titorización</w:t>
            </w:r>
            <w:proofErr w:type="spellEnd"/>
          </w:p>
        </w:tc>
        <w:tc>
          <w:tcPr>
            <w:tcW w:w="1559" w:type="dxa"/>
          </w:tcPr>
          <w:p w14:paraId="1EA2FE65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de traballo autónomo do estudante</w:t>
            </w:r>
          </w:p>
        </w:tc>
      </w:tr>
      <w:tr w:rsidR="00367550" w:rsidRPr="00D12796" w14:paraId="7999C5B6" w14:textId="77777777" w:rsidTr="00A820AA">
        <w:tc>
          <w:tcPr>
            <w:tcW w:w="1696" w:type="dxa"/>
          </w:tcPr>
          <w:p w14:paraId="6B943D27" w14:textId="4DD57DDA" w:rsidR="00367550" w:rsidRDefault="00367550" w:rsidP="00367550">
            <w:pPr>
              <w:jc w:val="center"/>
              <w:rPr>
                <w:sz w:val="32"/>
                <w:lang w:val="gl-ES"/>
              </w:rPr>
            </w:pPr>
            <w:r>
              <w:rPr>
                <w:lang w:val="gl-ES"/>
              </w:rPr>
              <w:t>CG02, CG03, CG04, CG08, CE07, CE08</w:t>
            </w:r>
          </w:p>
        </w:tc>
        <w:sdt>
          <w:sdtPr>
            <w:rPr>
              <w:sz w:val="32"/>
              <w:lang w:val="gl-ES"/>
            </w:rPr>
            <w:id w:val="1633827237"/>
            <w:placeholder>
              <w:docPart w:val="497AFB93649C7449BB2D4B8793D1CF33"/>
            </w:placeholder>
            <w:text/>
          </w:sdtPr>
          <w:sdtContent>
            <w:tc>
              <w:tcPr>
                <w:tcW w:w="5245" w:type="dxa"/>
              </w:tcPr>
              <w:p w14:paraId="7FA67EEC" w14:textId="34EB4C78" w:rsidR="00367550" w:rsidRPr="00D12796" w:rsidRDefault="00367550" w:rsidP="00367550">
                <w:pPr>
                  <w:jc w:val="center"/>
                  <w:rPr>
                    <w:sz w:val="32"/>
                    <w:lang w:val="gl-ES"/>
                  </w:rPr>
                </w:pPr>
                <w:proofErr w:type="spellStart"/>
                <w:r>
                  <w:rPr>
                    <w:sz w:val="32"/>
                    <w:lang w:val="gl-ES"/>
                  </w:rPr>
                  <w:t>Tutorías</w:t>
                </w:r>
                <w:proofErr w:type="spellEnd"/>
              </w:p>
            </w:tc>
          </w:sdtContent>
        </w:sdt>
        <w:tc>
          <w:tcPr>
            <w:tcW w:w="1985" w:type="dxa"/>
          </w:tcPr>
          <w:p w14:paraId="4F3B8C59" w14:textId="557638CD" w:rsidR="00367550" w:rsidRPr="00D12796" w:rsidRDefault="00367550" w:rsidP="00367550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8</w:t>
            </w:r>
          </w:p>
        </w:tc>
        <w:tc>
          <w:tcPr>
            <w:tcW w:w="1559" w:type="dxa"/>
          </w:tcPr>
          <w:p w14:paraId="3A841EAE" w14:textId="1A0DB8E2" w:rsidR="00367550" w:rsidRPr="00D12796" w:rsidRDefault="00367550" w:rsidP="00367550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0</w:t>
            </w:r>
          </w:p>
        </w:tc>
      </w:tr>
      <w:tr w:rsidR="00DB0566" w:rsidRPr="00D12796" w14:paraId="50831E6F" w14:textId="77777777" w:rsidTr="00A820AA">
        <w:tc>
          <w:tcPr>
            <w:tcW w:w="1696" w:type="dxa"/>
          </w:tcPr>
          <w:p w14:paraId="2231F43B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753749616"/>
            <w:placeholder>
              <w:docPart w:val="746A215F606443119117921F97505347"/>
            </w:placeholder>
            <w:showingPlcHdr/>
            <w:text/>
          </w:sdtPr>
          <w:sdtContent>
            <w:tc>
              <w:tcPr>
                <w:tcW w:w="5245" w:type="dxa"/>
              </w:tcPr>
              <w:p w14:paraId="1B42C26B" w14:textId="416D891D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</w:t>
                </w:r>
              </w:p>
            </w:tc>
          </w:sdtContent>
        </w:sdt>
        <w:tc>
          <w:tcPr>
            <w:tcW w:w="1985" w:type="dxa"/>
          </w:tcPr>
          <w:p w14:paraId="27B7BEC3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4F1E17C7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0F3DCF63" w14:textId="77777777" w:rsidTr="00A820AA">
        <w:tc>
          <w:tcPr>
            <w:tcW w:w="1696" w:type="dxa"/>
          </w:tcPr>
          <w:p w14:paraId="2B466E86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1066454788"/>
            <w:placeholder>
              <w:docPart w:val="8A43535E297A453B96F0C2171C04F1A2"/>
            </w:placeholder>
            <w:showingPlcHdr/>
            <w:text/>
          </w:sdtPr>
          <w:sdtContent>
            <w:tc>
              <w:tcPr>
                <w:tcW w:w="5245" w:type="dxa"/>
              </w:tcPr>
              <w:p w14:paraId="51336CCD" w14:textId="6404E808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985" w:type="dxa"/>
          </w:tcPr>
          <w:p w14:paraId="410A5E53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45D17337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6BB79EB1" w14:textId="77777777" w:rsidTr="00A820AA">
        <w:tc>
          <w:tcPr>
            <w:tcW w:w="1696" w:type="dxa"/>
          </w:tcPr>
          <w:p w14:paraId="0859BE92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804893511"/>
            <w:placeholder>
              <w:docPart w:val="2FF2BC1CF7DC4CB387D26AC625C40990"/>
            </w:placeholder>
            <w:showingPlcHdr/>
            <w:text/>
          </w:sdtPr>
          <w:sdtContent>
            <w:tc>
              <w:tcPr>
                <w:tcW w:w="5245" w:type="dxa"/>
              </w:tcPr>
              <w:p w14:paraId="5149CA9A" w14:textId="5CBAE115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985" w:type="dxa"/>
          </w:tcPr>
          <w:p w14:paraId="50241BEE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14506822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28761FCD" w14:textId="77777777" w:rsidTr="00A820AA">
        <w:tc>
          <w:tcPr>
            <w:tcW w:w="1696" w:type="dxa"/>
          </w:tcPr>
          <w:p w14:paraId="5105E2DE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553579848"/>
            <w:placeholder>
              <w:docPart w:val="80413017754E49EEBC96A09DE4D1E80B"/>
            </w:placeholder>
            <w:showingPlcHdr/>
            <w:text/>
          </w:sdtPr>
          <w:sdtContent>
            <w:tc>
              <w:tcPr>
                <w:tcW w:w="5245" w:type="dxa"/>
              </w:tcPr>
              <w:p w14:paraId="7E4FCAEF" w14:textId="6E6C6FB2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985" w:type="dxa"/>
          </w:tcPr>
          <w:p w14:paraId="02390C17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6191910A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28856BAF" w14:textId="77777777" w:rsidTr="00A820AA">
        <w:tc>
          <w:tcPr>
            <w:tcW w:w="1696" w:type="dxa"/>
          </w:tcPr>
          <w:p w14:paraId="65C6F123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1274669725"/>
            <w:placeholder>
              <w:docPart w:val="68C4D4A0121541EA84E441B37D0BEE13"/>
            </w:placeholder>
            <w:showingPlcHdr/>
            <w:text/>
          </w:sdtPr>
          <w:sdtContent>
            <w:tc>
              <w:tcPr>
                <w:tcW w:w="5245" w:type="dxa"/>
              </w:tcPr>
              <w:p w14:paraId="56AECCEB" w14:textId="6ACD6C77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985" w:type="dxa"/>
          </w:tcPr>
          <w:p w14:paraId="7077C4EE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3DCACF74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367550" w:rsidRPr="00D12796" w14:paraId="166A877F" w14:textId="77777777" w:rsidTr="00A820AA">
        <w:tc>
          <w:tcPr>
            <w:tcW w:w="1696" w:type="dxa"/>
            <w:shd w:val="clear" w:color="auto" w:fill="BDD6EE" w:themeFill="accent1" w:themeFillTint="66"/>
          </w:tcPr>
          <w:p w14:paraId="74729B47" w14:textId="77777777" w:rsidR="00367550" w:rsidRPr="0088199D" w:rsidRDefault="00367550" w:rsidP="00367550">
            <w:pPr>
              <w:jc w:val="center"/>
              <w:rPr>
                <w:b/>
                <w:sz w:val="32"/>
                <w:lang w:val="gl-ES"/>
              </w:rPr>
            </w:pPr>
          </w:p>
        </w:tc>
        <w:tc>
          <w:tcPr>
            <w:tcW w:w="5245" w:type="dxa"/>
            <w:shd w:val="clear" w:color="auto" w:fill="BDD6EE" w:themeFill="accent1" w:themeFillTint="66"/>
          </w:tcPr>
          <w:p w14:paraId="2180EA8C" w14:textId="55F646C5" w:rsidR="00367550" w:rsidRPr="0088199D" w:rsidRDefault="00367550" w:rsidP="00367550">
            <w:pPr>
              <w:jc w:val="center"/>
              <w:rPr>
                <w:b/>
                <w:sz w:val="32"/>
                <w:lang w:val="gl-ES"/>
              </w:rPr>
            </w:pPr>
            <w:r w:rsidRPr="0088199D">
              <w:rPr>
                <w:b/>
                <w:sz w:val="32"/>
                <w:lang w:val="gl-ES"/>
              </w:rPr>
              <w:t xml:space="preserve">ECTS TOTALES = </w:t>
            </w:r>
            <w:r>
              <w:rPr>
                <w:b/>
                <w:sz w:val="32"/>
                <w:lang w:val="gl-ES"/>
              </w:rPr>
              <w:t>0.4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14:paraId="0B3FB596" w14:textId="4CBD0AEE" w:rsidR="00367550" w:rsidRPr="0088199D" w:rsidRDefault="00367550" w:rsidP="00367550">
            <w:pPr>
              <w:jc w:val="center"/>
              <w:rPr>
                <w:b/>
                <w:sz w:val="28"/>
                <w:lang w:val="gl-ES"/>
              </w:rPr>
            </w:pPr>
            <w:r>
              <w:rPr>
                <w:b/>
                <w:sz w:val="28"/>
                <w:lang w:val="gl-ES"/>
              </w:rPr>
              <w:t>8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2625E262" w14:textId="74561E34" w:rsidR="00367550" w:rsidRPr="0088199D" w:rsidRDefault="00367550" w:rsidP="00367550">
            <w:pPr>
              <w:jc w:val="center"/>
              <w:rPr>
                <w:b/>
                <w:sz w:val="28"/>
                <w:lang w:val="gl-ES"/>
              </w:rPr>
            </w:pPr>
            <w:r>
              <w:rPr>
                <w:b/>
                <w:sz w:val="28"/>
                <w:lang w:val="gl-ES"/>
              </w:rPr>
              <w:t>0</w:t>
            </w:r>
          </w:p>
        </w:tc>
      </w:tr>
    </w:tbl>
    <w:p w14:paraId="35C92B40" w14:textId="1306D76B" w:rsidR="00583BE4" w:rsidRPr="00D12796" w:rsidRDefault="00583BE4" w:rsidP="000A3CB3">
      <w:pPr>
        <w:rPr>
          <w:b/>
          <w:i/>
          <w:color w:val="767171" w:themeColor="background2" w:themeShade="80"/>
          <w:sz w:val="18"/>
          <w:lang w:val="gl-ES"/>
        </w:rPr>
      </w:pP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Las horas de </w:t>
      </w:r>
      <w:proofErr w:type="spellStart"/>
      <w:r w:rsidRPr="00D12796">
        <w:rPr>
          <w:b/>
          <w:i/>
          <w:color w:val="767171" w:themeColor="background2" w:themeShade="80"/>
          <w:sz w:val="18"/>
          <w:lang w:val="gl-ES"/>
        </w:rPr>
        <w:t>titorización</w:t>
      </w:r>
      <w:proofErr w:type="spellEnd"/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 </w:t>
      </w:r>
      <w:r w:rsidR="00AB2541">
        <w:rPr>
          <w:b/>
          <w:i/>
          <w:color w:val="767171" w:themeColor="background2" w:themeShade="80"/>
          <w:sz w:val="18"/>
          <w:lang w:val="gl-ES"/>
        </w:rPr>
        <w:t>estarán comprendidas</w:t>
      </w: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 entre 4 e 8 por ECTS</w:t>
      </w:r>
      <w:r w:rsidR="00B5370B" w:rsidRPr="00D12796">
        <w:rPr>
          <w:b/>
          <w:i/>
          <w:color w:val="767171" w:themeColor="background2" w:themeShade="80"/>
          <w:sz w:val="18"/>
          <w:lang w:val="gl-ES"/>
        </w:rPr>
        <w:t xml:space="preserve"> en modalidad</w:t>
      </w:r>
      <w:r w:rsidR="00AB2541">
        <w:rPr>
          <w:b/>
          <w:i/>
          <w:color w:val="767171" w:themeColor="background2" w:themeShade="80"/>
          <w:sz w:val="18"/>
          <w:lang w:val="gl-ES"/>
        </w:rPr>
        <w:t>e</w:t>
      </w:r>
      <w:r w:rsidR="00B5370B" w:rsidRPr="00D12796">
        <w:rPr>
          <w:b/>
          <w:i/>
          <w:color w:val="767171" w:themeColor="background2" w:themeShade="80"/>
          <w:sz w:val="18"/>
          <w:lang w:val="gl-ES"/>
        </w:rPr>
        <w:t xml:space="preserve"> asíncrona</w:t>
      </w:r>
    </w:p>
    <w:p w14:paraId="0856CA3B" w14:textId="73501814" w:rsidR="00583BE4" w:rsidRPr="00D12796" w:rsidRDefault="00583BE4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62B8B49E" w14:textId="5BF91321" w:rsidR="001C649F" w:rsidRPr="00D12796" w:rsidRDefault="001C649F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7D5FB7D8" w14:textId="4B476164" w:rsidR="001C649F" w:rsidRPr="00D12796" w:rsidRDefault="001C649F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0C700635" w14:textId="3452F0DF" w:rsidR="001C649F" w:rsidRPr="00D12796" w:rsidRDefault="001C649F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6CEF669D" w14:textId="1B21929B" w:rsidR="001C649F" w:rsidRPr="00D12796" w:rsidRDefault="001C649F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pPr w:leftFromText="141" w:rightFromText="141" w:vertAnchor="text" w:horzAnchor="margin" w:tblpY="150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5EF0" w:rsidRPr="00D12796" w14:paraId="5B2A5958" w14:textId="77777777" w:rsidTr="00F05EF0">
        <w:trPr>
          <w:trHeight w:val="3531"/>
        </w:trPr>
        <w:tc>
          <w:tcPr>
            <w:tcW w:w="10456" w:type="dxa"/>
          </w:tcPr>
          <w:p w14:paraId="6BCB453B" w14:textId="7732BB36" w:rsidR="00F05EF0" w:rsidRDefault="00F05EF0" w:rsidP="00F05EF0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Metodoloxía de avaliación:</w:t>
            </w:r>
          </w:p>
          <w:sdt>
            <w:sdtPr>
              <w:rPr>
                <w:sz w:val="24"/>
                <w:szCs w:val="24"/>
                <w:lang w:val="gl-ES"/>
              </w:rPr>
              <w:id w:val="-1169549305"/>
              <w:placeholder>
                <w:docPart w:val="77CC0603FAA0448BAFE0F477ADF2C5A5"/>
              </w:placeholder>
            </w:sdtPr>
            <w:sdtContent>
              <w:p w14:paraId="7E03E0E4" w14:textId="23593E20" w:rsidR="00367550" w:rsidRPr="00D12796" w:rsidRDefault="00367550" w:rsidP="00367550">
                <w:pPr>
                  <w:rPr>
                    <w:sz w:val="24"/>
                    <w:szCs w:val="24"/>
                    <w:lang w:val="gl-ES"/>
                  </w:rPr>
                </w:pPr>
                <w:r>
                  <w:rPr>
                    <w:sz w:val="24"/>
                    <w:szCs w:val="24"/>
                    <w:lang w:val="gl-ES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  <w:lang w:val="gl-ES"/>
                    </w:rPr>
                    <w:id w:val="650486137"/>
                    <w:placeholder>
                      <w:docPart w:val="B8FF09362C491D4FBD4621E3F7FECF17"/>
                    </w:placeholder>
                  </w:sdtPr>
                  <w:sdtContent>
                    <w:proofErr w:type="spellStart"/>
                    <w:r>
                      <w:rPr>
                        <w:sz w:val="24"/>
                        <w:szCs w:val="24"/>
                        <w:lang w:val="gl-ES"/>
                      </w:rPr>
                      <w:t>Prueba</w:t>
                    </w:r>
                    <w:proofErr w:type="spellEnd"/>
                    <w:r>
                      <w:rPr>
                        <w:sz w:val="24"/>
                        <w:szCs w:val="24"/>
                        <w:lang w:val="gl-ES"/>
                      </w:rPr>
                      <w:t xml:space="preserve"> escrita realizada a través de </w:t>
                    </w:r>
                    <w:proofErr w:type="spellStart"/>
                    <w:r>
                      <w:rPr>
                        <w:sz w:val="24"/>
                        <w:szCs w:val="24"/>
                        <w:lang w:val="gl-ES"/>
                      </w:rPr>
                      <w:t>Moovi</w:t>
                    </w:r>
                    <w:proofErr w:type="spellEnd"/>
                  </w:sdtContent>
                </w:sdt>
              </w:p>
              <w:p w14:paraId="704504B8" w14:textId="75D791EC" w:rsidR="00B31005" w:rsidRPr="00D12796" w:rsidRDefault="00000000" w:rsidP="00F05EF0">
                <w:pPr>
                  <w:rPr>
                    <w:sz w:val="24"/>
                    <w:szCs w:val="24"/>
                    <w:lang w:val="gl-ES"/>
                  </w:rPr>
                </w:pPr>
              </w:p>
            </w:sdtContent>
          </w:sdt>
          <w:p w14:paraId="702BCB7C" w14:textId="7E8DF11D" w:rsidR="00F05EF0" w:rsidRPr="00D12796" w:rsidRDefault="00F05EF0" w:rsidP="00B31005">
            <w:pPr>
              <w:rPr>
                <w:b/>
                <w:i/>
                <w:color w:val="767171" w:themeColor="background2" w:themeShade="80"/>
                <w:sz w:val="18"/>
                <w:lang w:val="gl-ES"/>
              </w:rPr>
            </w:pPr>
          </w:p>
        </w:tc>
      </w:tr>
    </w:tbl>
    <w:p w14:paraId="7201F42F" w14:textId="77777777" w:rsidR="001C649F" w:rsidRPr="00D12796" w:rsidRDefault="001C649F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1624"/>
        <w:gridCol w:w="5760"/>
        <w:gridCol w:w="3101"/>
      </w:tblGrid>
      <w:tr w:rsidR="00DB0566" w:rsidRPr="00D12796" w14:paraId="3D207262" w14:textId="77777777" w:rsidTr="00367550">
        <w:tc>
          <w:tcPr>
            <w:tcW w:w="1624" w:type="dxa"/>
          </w:tcPr>
          <w:p w14:paraId="4A36EB29" w14:textId="77777777" w:rsidR="00A820AA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Competencias</w:t>
            </w:r>
          </w:p>
          <w:p w14:paraId="371809B4" w14:textId="19653768" w:rsidR="00DB0566" w:rsidRPr="00D12796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avaliadas</w:t>
            </w:r>
          </w:p>
        </w:tc>
        <w:tc>
          <w:tcPr>
            <w:tcW w:w="5760" w:type="dxa"/>
          </w:tcPr>
          <w:p w14:paraId="3BD148E8" w14:textId="675B5D52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Probas de avaliación</w:t>
            </w:r>
          </w:p>
        </w:tc>
        <w:tc>
          <w:tcPr>
            <w:tcW w:w="3101" w:type="dxa"/>
          </w:tcPr>
          <w:p w14:paraId="66E6BE53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% Ponderación</w:t>
            </w:r>
          </w:p>
        </w:tc>
      </w:tr>
      <w:tr w:rsidR="00367550" w:rsidRPr="00D12796" w14:paraId="067B08A2" w14:textId="77777777" w:rsidTr="00367550">
        <w:tc>
          <w:tcPr>
            <w:tcW w:w="1624" w:type="dxa"/>
          </w:tcPr>
          <w:p w14:paraId="37FBDE8F" w14:textId="1249EF76" w:rsidR="00367550" w:rsidRDefault="00367550" w:rsidP="00367550">
            <w:pPr>
              <w:jc w:val="center"/>
              <w:rPr>
                <w:sz w:val="32"/>
                <w:lang w:val="gl-ES"/>
              </w:rPr>
            </w:pPr>
            <w:r>
              <w:rPr>
                <w:lang w:val="gl-ES"/>
              </w:rPr>
              <w:t>CG02, CG03, CG04, CG08, CE07, CE08</w:t>
            </w:r>
          </w:p>
        </w:tc>
        <w:sdt>
          <w:sdtPr>
            <w:rPr>
              <w:sz w:val="32"/>
              <w:lang w:val="gl-ES"/>
            </w:rPr>
            <w:id w:val="1112411557"/>
            <w:placeholder>
              <w:docPart w:val="60304A14290CF044A1DFB3FBA4A866A7"/>
            </w:placeholder>
            <w:text/>
          </w:sdtPr>
          <w:sdtContent>
            <w:tc>
              <w:tcPr>
                <w:tcW w:w="5760" w:type="dxa"/>
              </w:tcPr>
              <w:p w14:paraId="20D0F996" w14:textId="5C9E7EAB" w:rsidR="00367550" w:rsidRPr="00D12796" w:rsidRDefault="00367550" w:rsidP="00367550">
                <w:pPr>
                  <w:jc w:val="center"/>
                  <w:rPr>
                    <w:sz w:val="32"/>
                    <w:lang w:val="gl-ES"/>
                  </w:rPr>
                </w:pPr>
                <w:proofErr w:type="spellStart"/>
                <w:r>
                  <w:rPr>
                    <w:sz w:val="32"/>
                    <w:lang w:val="gl-ES"/>
                  </w:rPr>
                  <w:t>Prueba</w:t>
                </w:r>
                <w:proofErr w:type="spellEnd"/>
                <w:r>
                  <w:rPr>
                    <w:sz w:val="32"/>
                    <w:lang w:val="gl-ES"/>
                  </w:rPr>
                  <w:t xml:space="preserve"> escrita a través de </w:t>
                </w:r>
                <w:proofErr w:type="spellStart"/>
                <w:r>
                  <w:rPr>
                    <w:sz w:val="32"/>
                    <w:lang w:val="gl-ES"/>
                  </w:rPr>
                  <w:t>Moovi</w:t>
                </w:r>
                <w:proofErr w:type="spellEnd"/>
              </w:p>
            </w:tc>
          </w:sdtContent>
        </w:sdt>
        <w:tc>
          <w:tcPr>
            <w:tcW w:w="3101" w:type="dxa"/>
          </w:tcPr>
          <w:p w14:paraId="0C03BD1F" w14:textId="1A26DAE8" w:rsidR="00367550" w:rsidRPr="00D12796" w:rsidRDefault="00367550" w:rsidP="00367550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100</w:t>
            </w:r>
          </w:p>
        </w:tc>
      </w:tr>
      <w:tr w:rsidR="00DB0566" w:rsidRPr="00D12796" w14:paraId="0A23BEF3" w14:textId="77777777" w:rsidTr="00367550">
        <w:tc>
          <w:tcPr>
            <w:tcW w:w="1624" w:type="dxa"/>
          </w:tcPr>
          <w:p w14:paraId="7DE8B708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125998828"/>
            <w:placeholder>
              <w:docPart w:val="CA1E75AF996A4F0F96E6037122B27940"/>
            </w:placeholder>
            <w:showingPlcHdr/>
            <w:text/>
          </w:sdtPr>
          <w:sdtContent>
            <w:tc>
              <w:tcPr>
                <w:tcW w:w="5760" w:type="dxa"/>
              </w:tcPr>
              <w:p w14:paraId="3906F56F" w14:textId="149D9EFB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do tipo de proba</w:t>
                </w:r>
              </w:p>
            </w:tc>
          </w:sdtContent>
        </w:sdt>
        <w:tc>
          <w:tcPr>
            <w:tcW w:w="3101" w:type="dxa"/>
          </w:tcPr>
          <w:p w14:paraId="5B028135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7DE5D1E9" w14:textId="77777777" w:rsidTr="00367550">
        <w:tc>
          <w:tcPr>
            <w:tcW w:w="1624" w:type="dxa"/>
          </w:tcPr>
          <w:p w14:paraId="1DDA0C69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880206324"/>
            <w:placeholder>
              <w:docPart w:val="1D531854EEA34C34B0389927AADB41FC"/>
            </w:placeholder>
            <w:showingPlcHdr/>
            <w:text/>
          </w:sdtPr>
          <w:sdtContent>
            <w:tc>
              <w:tcPr>
                <w:tcW w:w="5760" w:type="dxa"/>
              </w:tcPr>
              <w:p w14:paraId="18612AF3" w14:textId="243845CA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do tipo de proba</w:t>
                </w:r>
              </w:p>
            </w:tc>
          </w:sdtContent>
        </w:sdt>
        <w:tc>
          <w:tcPr>
            <w:tcW w:w="3101" w:type="dxa"/>
          </w:tcPr>
          <w:p w14:paraId="62B9685E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3A12E1C6" w14:textId="77777777" w:rsidTr="00367550">
        <w:tc>
          <w:tcPr>
            <w:tcW w:w="1624" w:type="dxa"/>
          </w:tcPr>
          <w:p w14:paraId="642A79DA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190441238"/>
            <w:placeholder>
              <w:docPart w:val="E9324AD609324971A52273BB557E76C6"/>
            </w:placeholder>
            <w:showingPlcHdr/>
            <w:text/>
          </w:sdtPr>
          <w:sdtContent>
            <w:tc>
              <w:tcPr>
                <w:tcW w:w="5760" w:type="dxa"/>
              </w:tcPr>
              <w:p w14:paraId="74B2C9D5" w14:textId="2399F3CB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do tipo de proba</w:t>
                </w:r>
              </w:p>
            </w:tc>
          </w:sdtContent>
        </w:sdt>
        <w:tc>
          <w:tcPr>
            <w:tcW w:w="3101" w:type="dxa"/>
          </w:tcPr>
          <w:p w14:paraId="09F5E9B1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2C88959A" w14:textId="77777777" w:rsidTr="00367550">
        <w:tc>
          <w:tcPr>
            <w:tcW w:w="1624" w:type="dxa"/>
          </w:tcPr>
          <w:p w14:paraId="7A4F1CE8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183577692"/>
            <w:placeholder>
              <w:docPart w:val="4FEDC66B441140038766016E40ACEC50"/>
            </w:placeholder>
            <w:showingPlcHdr/>
            <w:text/>
          </w:sdtPr>
          <w:sdtContent>
            <w:tc>
              <w:tcPr>
                <w:tcW w:w="5760" w:type="dxa"/>
              </w:tcPr>
              <w:p w14:paraId="016C44CC" w14:textId="37F2D7D7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do tipo de proba</w:t>
                </w:r>
              </w:p>
            </w:tc>
          </w:sdtContent>
        </w:sdt>
        <w:tc>
          <w:tcPr>
            <w:tcW w:w="3101" w:type="dxa"/>
          </w:tcPr>
          <w:p w14:paraId="3197EDBF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5885FE13" w14:textId="77777777" w:rsidTr="00367550">
        <w:tc>
          <w:tcPr>
            <w:tcW w:w="1624" w:type="dxa"/>
            <w:shd w:val="clear" w:color="auto" w:fill="BDD6EE" w:themeFill="accent1" w:themeFillTint="66"/>
          </w:tcPr>
          <w:p w14:paraId="12D9554E" w14:textId="77777777" w:rsidR="00DB0566" w:rsidRPr="00D12796" w:rsidRDefault="00DB0566" w:rsidP="00DE128D">
            <w:pPr>
              <w:jc w:val="center"/>
              <w:rPr>
                <w:sz w:val="32"/>
                <w:lang w:val="gl-ES"/>
              </w:rPr>
            </w:pPr>
          </w:p>
        </w:tc>
        <w:tc>
          <w:tcPr>
            <w:tcW w:w="5760" w:type="dxa"/>
            <w:shd w:val="clear" w:color="auto" w:fill="BDD6EE" w:themeFill="accent1" w:themeFillTint="66"/>
          </w:tcPr>
          <w:p w14:paraId="0EDFF26D" w14:textId="368120F0" w:rsidR="00DB0566" w:rsidRPr="00D12796" w:rsidRDefault="00DB0566" w:rsidP="00DE128D">
            <w:pPr>
              <w:jc w:val="center"/>
              <w:rPr>
                <w:sz w:val="32"/>
                <w:lang w:val="gl-ES"/>
              </w:rPr>
            </w:pPr>
          </w:p>
        </w:tc>
        <w:tc>
          <w:tcPr>
            <w:tcW w:w="3101" w:type="dxa"/>
            <w:shd w:val="clear" w:color="auto" w:fill="BDD6EE" w:themeFill="accent1" w:themeFillTint="66"/>
          </w:tcPr>
          <w:p w14:paraId="406407A4" w14:textId="53337C6F" w:rsidR="00DB0566" w:rsidRPr="00D12796" w:rsidRDefault="00367550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28"/>
                <w:lang w:val="gl-ES"/>
              </w:rPr>
              <w:t>100%</w:t>
            </w:r>
          </w:p>
        </w:tc>
      </w:tr>
    </w:tbl>
    <w:p w14:paraId="2770F8D1" w14:textId="02185A67" w:rsidR="000A3CB3" w:rsidRPr="00D12796" w:rsidRDefault="000A3CB3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pPr w:leftFromText="141" w:rightFromText="141" w:vertAnchor="text" w:horzAnchor="margin" w:tblpY="31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5EF0" w:rsidRPr="00BD2526" w14:paraId="7EAAEC02" w14:textId="77777777" w:rsidTr="00B31005">
        <w:trPr>
          <w:trHeight w:val="2544"/>
        </w:trPr>
        <w:tc>
          <w:tcPr>
            <w:tcW w:w="10456" w:type="dxa"/>
          </w:tcPr>
          <w:p w14:paraId="4BADE4DE" w14:textId="723882C6" w:rsidR="00F05EF0" w:rsidRDefault="00F05EF0" w:rsidP="00F05EF0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Plataformas de </w:t>
            </w:r>
            <w:proofErr w:type="spellStart"/>
            <w:r w:rsidRPr="00D12796">
              <w:rPr>
                <w:sz w:val="24"/>
                <w:szCs w:val="24"/>
                <w:lang w:val="gl-ES"/>
              </w:rPr>
              <w:t>Teledocencia</w:t>
            </w:r>
            <w:proofErr w:type="spellEnd"/>
            <w:r w:rsidRPr="00D12796">
              <w:rPr>
                <w:sz w:val="24"/>
                <w:szCs w:val="24"/>
                <w:lang w:val="gl-ES"/>
              </w:rPr>
              <w:t xml:space="preserve"> e </w:t>
            </w:r>
            <w:proofErr w:type="spellStart"/>
            <w:r w:rsidRPr="00D12796">
              <w:rPr>
                <w:sz w:val="24"/>
                <w:szCs w:val="24"/>
                <w:lang w:val="gl-ES"/>
              </w:rPr>
              <w:t>titorización</w:t>
            </w:r>
            <w:proofErr w:type="spellEnd"/>
            <w:r w:rsidRPr="00D12796">
              <w:rPr>
                <w:sz w:val="24"/>
                <w:szCs w:val="24"/>
                <w:lang w:val="gl-ES"/>
              </w:rPr>
              <w:t>:</w:t>
            </w:r>
          </w:p>
          <w:sdt>
            <w:sdtPr>
              <w:rPr>
                <w:sz w:val="24"/>
                <w:szCs w:val="24"/>
                <w:lang w:val="gl-ES"/>
              </w:rPr>
              <w:id w:val="-626316671"/>
              <w:placeholder>
                <w:docPart w:val="1A253C6C905246808B589F73AE12086C"/>
              </w:placeholder>
            </w:sdtPr>
            <w:sdtContent>
              <w:p w14:paraId="19DC0A59" w14:textId="1DDF55BB" w:rsidR="00367550" w:rsidRPr="00D12796" w:rsidRDefault="00367550" w:rsidP="00367550">
                <w:pPr>
                  <w:rPr>
                    <w:sz w:val="24"/>
                    <w:szCs w:val="24"/>
                    <w:lang w:val="gl-ES"/>
                  </w:rPr>
                </w:pPr>
                <w:r>
                  <w:rPr>
                    <w:sz w:val="24"/>
                    <w:szCs w:val="24"/>
                    <w:lang w:val="gl-ES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  <w:lang w:val="gl-ES"/>
                    </w:rPr>
                    <w:id w:val="745771112"/>
                    <w:placeholder>
                      <w:docPart w:val="B54AD08FF087454C9C929CA599526C93"/>
                    </w:placeholder>
                  </w:sdtPr>
                  <w:sdtContent>
                    <w:r>
                      <w:rPr>
                        <w:sz w:val="24"/>
                        <w:szCs w:val="24"/>
                        <w:lang w:val="gl-ES"/>
                      </w:rPr>
                      <w:t xml:space="preserve">Se </w:t>
                    </w:r>
                    <w:proofErr w:type="spellStart"/>
                    <w:r>
                      <w:rPr>
                        <w:sz w:val="24"/>
                        <w:szCs w:val="24"/>
                        <w:lang w:val="gl-ES"/>
                      </w:rPr>
                      <w:t>emplearán</w:t>
                    </w:r>
                    <w:proofErr w:type="spellEnd"/>
                    <w:r>
                      <w:rPr>
                        <w:sz w:val="24"/>
                        <w:szCs w:val="24"/>
                        <w:lang w:val="gl-ES"/>
                      </w:rPr>
                      <w:t xml:space="preserve"> la plataforma </w:t>
                    </w:r>
                    <w:proofErr w:type="spellStart"/>
                    <w:r>
                      <w:rPr>
                        <w:sz w:val="24"/>
                        <w:szCs w:val="24"/>
                        <w:lang w:val="gl-ES"/>
                      </w:rPr>
                      <w:t>Moovi</w:t>
                    </w:r>
                    <w:proofErr w:type="spellEnd"/>
                    <w:r>
                      <w:rPr>
                        <w:sz w:val="24"/>
                        <w:szCs w:val="24"/>
                        <w:lang w:val="gl-ES"/>
                      </w:rPr>
                      <w:t xml:space="preserve"> y el Campus Remoto. La </w:t>
                    </w:r>
                    <w:proofErr w:type="spellStart"/>
                    <w:r>
                      <w:rPr>
                        <w:sz w:val="24"/>
                        <w:szCs w:val="24"/>
                        <w:lang w:val="gl-ES"/>
                      </w:rPr>
                      <w:t>tutorización</w:t>
                    </w:r>
                    <w:proofErr w:type="spellEnd"/>
                    <w:r>
                      <w:rPr>
                        <w:sz w:val="24"/>
                        <w:szCs w:val="24"/>
                        <w:lang w:val="gl-ES"/>
                      </w:rPr>
                      <w:t xml:space="preserve"> se realizará a través del Campus Remoto</w:t>
                    </w:r>
                  </w:sdtContent>
                </w:sdt>
              </w:p>
              <w:p w14:paraId="7CFDE874" w14:textId="2985A810" w:rsidR="00B31005" w:rsidRPr="00D12796" w:rsidRDefault="00000000" w:rsidP="00F05EF0">
                <w:pPr>
                  <w:rPr>
                    <w:sz w:val="24"/>
                    <w:szCs w:val="24"/>
                    <w:lang w:val="gl-ES"/>
                  </w:rPr>
                </w:pPr>
              </w:p>
            </w:sdtContent>
          </w:sdt>
          <w:p w14:paraId="3E3E7F6A" w14:textId="77777777" w:rsidR="00F05EF0" w:rsidRPr="00D12796" w:rsidRDefault="00F05EF0" w:rsidP="00B31005">
            <w:pPr>
              <w:rPr>
                <w:b/>
                <w:i/>
                <w:color w:val="767171" w:themeColor="background2" w:themeShade="80"/>
                <w:sz w:val="18"/>
                <w:lang w:val="gl-ES"/>
              </w:rPr>
            </w:pPr>
          </w:p>
        </w:tc>
      </w:tr>
    </w:tbl>
    <w:p w14:paraId="7B50D783" w14:textId="16AE8CFC" w:rsidR="00B5370B" w:rsidRPr="00D12796" w:rsidRDefault="00B5370B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41636E4C" w14:textId="5C639D17" w:rsidR="00B5370B" w:rsidRPr="00D12796" w:rsidRDefault="00B5370B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748E568A" w14:textId="7CDE409B" w:rsidR="00B5370B" w:rsidRPr="00116058" w:rsidRDefault="00B5370B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75617CE8" w14:textId="3D5218DC" w:rsidR="00B5370B" w:rsidRPr="00116058" w:rsidRDefault="00B5370B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255745C3" w14:textId="387958B0" w:rsidR="00B5370B" w:rsidRPr="00116058" w:rsidRDefault="00B5370B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30C435FF" w14:textId="46A7E0A8" w:rsidR="00B5370B" w:rsidRPr="00116058" w:rsidRDefault="00B5370B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31625A49" w14:textId="412FD3E4" w:rsidR="00C5279E" w:rsidRPr="00116058" w:rsidRDefault="00C5279E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13188907" w14:textId="77777777" w:rsidR="00C5279E" w:rsidRPr="00116058" w:rsidRDefault="00C5279E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1DDA4300" w14:textId="636D718E" w:rsidR="00C5279E" w:rsidRPr="00116058" w:rsidRDefault="00C5279E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sectPr w:rsidR="00C5279E" w:rsidRPr="00116058" w:rsidSect="000B28E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63061" w14:textId="77777777" w:rsidR="000B28E9" w:rsidRDefault="000B28E9" w:rsidP="000A3CB3">
      <w:pPr>
        <w:spacing w:after="0" w:line="240" w:lineRule="auto"/>
      </w:pPr>
      <w:r>
        <w:separator/>
      </w:r>
    </w:p>
  </w:endnote>
  <w:endnote w:type="continuationSeparator" w:id="0">
    <w:p w14:paraId="4BE9178D" w14:textId="77777777" w:rsidR="000B28E9" w:rsidRDefault="000B28E9" w:rsidP="000A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7DF0F" w14:textId="37785A2B" w:rsidR="00DE128D" w:rsidRDefault="00DE128D">
    <w:pPr>
      <w:pStyle w:val="Piedepgina"/>
    </w:pPr>
    <w:r w:rsidRPr="00200F7C">
      <w:rPr>
        <w:noProof/>
        <w:lang w:val="es-ES_tradnl" w:eastAsia="es-ES_tradnl"/>
      </w:rPr>
      <w:drawing>
        <wp:anchor distT="0" distB="0" distL="114300" distR="114300" simplePos="0" relativeHeight="251661312" behindDoc="0" locked="0" layoutInCell="1" allowOverlap="1" wp14:anchorId="507ED4F7" wp14:editId="4F12F0C5">
          <wp:simplePos x="0" y="0"/>
          <wp:positionH relativeFrom="page">
            <wp:posOffset>428625</wp:posOffset>
          </wp:positionH>
          <wp:positionV relativeFrom="paragraph">
            <wp:posOffset>110490</wp:posOffset>
          </wp:positionV>
          <wp:extent cx="6645600" cy="3060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6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05C2E" w14:textId="550B8EF6" w:rsidR="000A3CB3" w:rsidRDefault="000A3CB3">
    <w:pPr>
      <w:pStyle w:val="Piedepgina"/>
    </w:pPr>
    <w:r w:rsidRPr="00200F7C">
      <w:rPr>
        <w:noProof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2265F10E" wp14:editId="3BDD6451">
          <wp:simplePos x="0" y="0"/>
          <wp:positionH relativeFrom="page">
            <wp:posOffset>362197</wp:posOffset>
          </wp:positionH>
          <wp:positionV relativeFrom="paragraph">
            <wp:posOffset>150602</wp:posOffset>
          </wp:positionV>
          <wp:extent cx="6645600" cy="3060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6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F573C" w14:textId="77777777" w:rsidR="000B28E9" w:rsidRDefault="000B28E9" w:rsidP="000A3CB3">
      <w:pPr>
        <w:spacing w:after="0" w:line="240" w:lineRule="auto"/>
      </w:pPr>
      <w:r>
        <w:separator/>
      </w:r>
    </w:p>
  </w:footnote>
  <w:footnote w:type="continuationSeparator" w:id="0">
    <w:p w14:paraId="6B729203" w14:textId="77777777" w:rsidR="000B28E9" w:rsidRDefault="000B28E9" w:rsidP="000A3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989878"/>
      <w:docPartObj>
        <w:docPartGallery w:val="Page Numbers (Top of Page)"/>
        <w:docPartUnique/>
      </w:docPartObj>
    </w:sdtPr>
    <w:sdtContent>
      <w:p w14:paraId="676A4BCC" w14:textId="4E1C99E4" w:rsidR="00993493" w:rsidRDefault="00993493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C72">
          <w:rPr>
            <w:noProof/>
          </w:rPr>
          <w:t>2</w:t>
        </w:r>
        <w:r>
          <w:fldChar w:fldCharType="end"/>
        </w:r>
      </w:p>
    </w:sdtContent>
  </w:sdt>
  <w:p w14:paraId="0B93384E" w14:textId="23CC15BA" w:rsidR="000A3CB3" w:rsidRDefault="000A3CB3" w:rsidP="000A3CB3">
    <w:pPr>
      <w:pStyle w:val="Encabezado"/>
      <w:tabs>
        <w:tab w:val="clear" w:pos="4252"/>
        <w:tab w:val="clear" w:pos="8504"/>
        <w:tab w:val="left" w:pos="784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CB450" w14:textId="77777777" w:rsidR="000A3CB3" w:rsidRDefault="000A3CB3">
    <w:pPr>
      <w:pStyle w:val="Encabezado"/>
    </w:pPr>
    <w:r>
      <w:rPr>
        <w:noProof/>
        <w:lang w:val="es-ES_tradnl" w:eastAsia="es-ES_tradnl"/>
      </w:rPr>
      <w:drawing>
        <wp:inline distT="0" distB="0" distL="0" distR="0" wp14:anchorId="10B847A3" wp14:editId="08A0F865">
          <wp:extent cx="2426231" cy="983556"/>
          <wp:effectExtent l="0" t="0" r="0" b="7620"/>
          <wp:docPr id="1" name="Imagen 1" descr="C:\Users\maria.jose.moure.rod\OneDrive - Universidade de Vigo\compartidos VOAP\EAFP\Comunicacion\Recursos Gráficos EAFP\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231" cy="983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86795"/>
    <w:multiLevelType w:val="hybridMultilevel"/>
    <w:tmpl w:val="17E4FFE2"/>
    <w:lvl w:ilvl="0" w:tplc="040A0011">
      <w:start w:val="1"/>
      <w:numFmt w:val="decimal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34C77"/>
    <w:multiLevelType w:val="hybridMultilevel"/>
    <w:tmpl w:val="8B722D32"/>
    <w:lvl w:ilvl="0" w:tplc="040A0011">
      <w:start w:val="1"/>
      <w:numFmt w:val="decimal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72401"/>
    <w:multiLevelType w:val="hybridMultilevel"/>
    <w:tmpl w:val="FA7C26B4"/>
    <w:lvl w:ilvl="0" w:tplc="040A0011">
      <w:start w:val="1"/>
      <w:numFmt w:val="decimal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B1B8F"/>
    <w:multiLevelType w:val="hybridMultilevel"/>
    <w:tmpl w:val="DA4AC0C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975B6"/>
    <w:multiLevelType w:val="hybridMultilevel"/>
    <w:tmpl w:val="2C6A2FAA"/>
    <w:lvl w:ilvl="0" w:tplc="040A0011">
      <w:start w:val="1"/>
      <w:numFmt w:val="decimal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668856">
    <w:abstractNumId w:val="4"/>
  </w:num>
  <w:num w:numId="2" w16cid:durableId="2135825353">
    <w:abstractNumId w:val="3"/>
  </w:num>
  <w:num w:numId="3" w16cid:durableId="1796673232">
    <w:abstractNumId w:val="1"/>
  </w:num>
  <w:num w:numId="4" w16cid:durableId="1375814038">
    <w:abstractNumId w:val="0"/>
  </w:num>
  <w:num w:numId="5" w16cid:durableId="1206334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CB3"/>
    <w:rsid w:val="00004FDD"/>
    <w:rsid w:val="00040C72"/>
    <w:rsid w:val="000A3CB3"/>
    <w:rsid w:val="000B28E9"/>
    <w:rsid w:val="000D597F"/>
    <w:rsid w:val="00116058"/>
    <w:rsid w:val="001C649F"/>
    <w:rsid w:val="00203F7E"/>
    <w:rsid w:val="002903D2"/>
    <w:rsid w:val="00367550"/>
    <w:rsid w:val="0039773E"/>
    <w:rsid w:val="003E5ED2"/>
    <w:rsid w:val="00431F22"/>
    <w:rsid w:val="004E5EC5"/>
    <w:rsid w:val="00583BE4"/>
    <w:rsid w:val="005A6138"/>
    <w:rsid w:val="005C7312"/>
    <w:rsid w:val="005F3307"/>
    <w:rsid w:val="00613AC1"/>
    <w:rsid w:val="006F7AD6"/>
    <w:rsid w:val="008803B7"/>
    <w:rsid w:val="0088199D"/>
    <w:rsid w:val="008A341E"/>
    <w:rsid w:val="008C2DFD"/>
    <w:rsid w:val="0093300D"/>
    <w:rsid w:val="00993493"/>
    <w:rsid w:val="009A1D48"/>
    <w:rsid w:val="009E6344"/>
    <w:rsid w:val="00A2048B"/>
    <w:rsid w:val="00A53C13"/>
    <w:rsid w:val="00A630D1"/>
    <w:rsid w:val="00A820AA"/>
    <w:rsid w:val="00AB2059"/>
    <w:rsid w:val="00AB2541"/>
    <w:rsid w:val="00B31005"/>
    <w:rsid w:val="00B321E0"/>
    <w:rsid w:val="00B4236D"/>
    <w:rsid w:val="00B5370B"/>
    <w:rsid w:val="00B85C72"/>
    <w:rsid w:val="00BD2526"/>
    <w:rsid w:val="00BF7669"/>
    <w:rsid w:val="00C14004"/>
    <w:rsid w:val="00C5279E"/>
    <w:rsid w:val="00C5714A"/>
    <w:rsid w:val="00CC5EF2"/>
    <w:rsid w:val="00D12796"/>
    <w:rsid w:val="00D16599"/>
    <w:rsid w:val="00D24EF7"/>
    <w:rsid w:val="00D94B5F"/>
    <w:rsid w:val="00DA11C1"/>
    <w:rsid w:val="00DB0566"/>
    <w:rsid w:val="00DE128D"/>
    <w:rsid w:val="00DF2DD6"/>
    <w:rsid w:val="00EB22F5"/>
    <w:rsid w:val="00F05EF0"/>
    <w:rsid w:val="00FD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58E3F22"/>
  <w15:chartTrackingRefBased/>
  <w15:docId w15:val="{7F4342A6-3622-46D9-A752-758B4B8D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059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A3CB3"/>
    <w:rPr>
      <w:color w:val="808080"/>
    </w:rPr>
  </w:style>
  <w:style w:type="table" w:styleId="Tablaconcuadrcula">
    <w:name w:val="Table Grid"/>
    <w:basedOn w:val="Tablanormal"/>
    <w:uiPriority w:val="39"/>
    <w:rsid w:val="000A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A3C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3CB3"/>
  </w:style>
  <w:style w:type="paragraph" w:styleId="Piedepgina">
    <w:name w:val="footer"/>
    <w:basedOn w:val="Normal"/>
    <w:link w:val="PiedepginaCar"/>
    <w:uiPriority w:val="99"/>
    <w:unhideWhenUsed/>
    <w:rsid w:val="000A3C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3CB3"/>
  </w:style>
  <w:style w:type="paragraph" w:styleId="Prrafodelista">
    <w:name w:val="List Paragraph"/>
    <w:basedOn w:val="Normal"/>
    <w:uiPriority w:val="34"/>
    <w:qFormat/>
    <w:rsid w:val="00116058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0895D728D2420D9542BE60F7563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4E8BE-A58F-48A4-B481-E90734E5E0F0}"/>
      </w:docPartPr>
      <w:docPartBody>
        <w:p w:rsidR="002777DE" w:rsidRDefault="00B43314" w:rsidP="00B43314">
          <w:pPr>
            <w:pStyle w:val="1E0895D728D2420D9542BE60F75636F4"/>
          </w:pPr>
          <w:r>
            <w:rPr>
              <w:rStyle w:val="Textodelmarcadordeposicin"/>
              <w:lang w:val="gl-ES"/>
            </w:rPr>
            <w:t>Escolla</w:t>
          </w:r>
          <w:r w:rsidRPr="00D12796">
            <w:rPr>
              <w:rStyle w:val="Textodelmarcadordeposicin"/>
              <w:lang w:val="gl-ES"/>
            </w:rPr>
            <w:t xml:space="preserve"> un</w:t>
          </w:r>
          <w:r>
            <w:rPr>
              <w:rStyle w:val="Textodelmarcadordeposicin"/>
              <w:lang w:val="gl-ES"/>
            </w:rPr>
            <w:t>ha modalidade</w:t>
          </w:r>
        </w:p>
      </w:docPartBody>
    </w:docPart>
    <w:docPart>
      <w:docPartPr>
        <w:name w:val="21D4CF6A86E24486BD90F005E045F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CCB54-61A9-440E-A607-85223DFEEB2F}"/>
      </w:docPartPr>
      <w:docPartBody>
        <w:p w:rsidR="002777DE" w:rsidRDefault="00B43314" w:rsidP="00B43314">
          <w:pPr>
            <w:pStyle w:val="21D4CF6A86E24486BD90F005E045F0DC"/>
          </w:pPr>
          <w:r w:rsidRPr="00D12796">
            <w:rPr>
              <w:rStyle w:val="Textodelmarcadordeposicin"/>
              <w:lang w:val="gl-ES"/>
            </w:rPr>
            <w:t>Descrición da materia e obxetivos</w:t>
          </w:r>
        </w:p>
      </w:docPartBody>
    </w:docPart>
    <w:docPart>
      <w:docPartPr>
        <w:name w:val="AA40A5CED5BD41CBB4B8A6EDE07F2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99147-4CBC-49E9-950C-F180721CDFC2}"/>
      </w:docPartPr>
      <w:docPartBody>
        <w:p w:rsidR="0070293C" w:rsidRDefault="00B43314" w:rsidP="00B43314">
          <w:pPr>
            <w:pStyle w:val="AA40A5CED5BD41CBB4B8A6EDE07F269B1"/>
          </w:pPr>
          <w:r w:rsidRPr="00D12796">
            <w:rPr>
              <w:rStyle w:val="Textodelmarcadordeposicin"/>
              <w:lang w:val="gl-ES"/>
            </w:rPr>
            <w:t>Descrición da actividade formativa</w:t>
          </w:r>
        </w:p>
      </w:docPartBody>
    </w:docPart>
    <w:docPart>
      <w:docPartPr>
        <w:name w:val="977AA4AA38BC425F9FB9B590C7B03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E9A62-2E8E-4FA6-8251-FDFA60A0DCA8}"/>
      </w:docPartPr>
      <w:docPartBody>
        <w:p w:rsidR="0070293C" w:rsidRDefault="00B43314" w:rsidP="00B43314">
          <w:pPr>
            <w:pStyle w:val="977AA4AA38BC425F9FB9B590C7B034DF1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27DD0997031E4C11AACB7A436CEF5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4D5D7-CC57-430E-AF3F-A138ACED06A9}"/>
      </w:docPartPr>
      <w:docPartBody>
        <w:p w:rsidR="0070293C" w:rsidRDefault="00B43314" w:rsidP="00B43314">
          <w:pPr>
            <w:pStyle w:val="27DD0997031E4C11AACB7A436CEF59F21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70CFCE0B7E9949AC97AF1DBE7907F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30088-33BF-4259-A2F8-01C7DBC58E8E}"/>
      </w:docPartPr>
      <w:docPartBody>
        <w:p w:rsidR="0070293C" w:rsidRDefault="00B43314" w:rsidP="00B43314">
          <w:pPr>
            <w:pStyle w:val="70CFCE0B7E9949AC97AF1DBE7907F6981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2BBE816AA665498098F4241756BD5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7B43D-50EA-4747-8990-B9BD78FAC7E4}"/>
      </w:docPartPr>
      <w:docPartBody>
        <w:p w:rsidR="0070293C" w:rsidRDefault="00B43314" w:rsidP="00B43314">
          <w:pPr>
            <w:pStyle w:val="2BBE816AA665498098F4241756BD593E1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746A215F606443119117921F97505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80820-70A7-47DF-8D42-1E7EF85B850E}"/>
      </w:docPartPr>
      <w:docPartBody>
        <w:p w:rsidR="0070293C" w:rsidRDefault="00B43314" w:rsidP="00B43314">
          <w:pPr>
            <w:pStyle w:val="746A215F606443119117921F975053471"/>
          </w:pPr>
          <w:r w:rsidRPr="00D12796">
            <w:rPr>
              <w:rStyle w:val="Textodelmarcadordeposicin"/>
              <w:lang w:val="gl-ES"/>
            </w:rPr>
            <w:t>Descrición da actividade formativa</w:t>
          </w:r>
        </w:p>
      </w:docPartBody>
    </w:docPart>
    <w:docPart>
      <w:docPartPr>
        <w:name w:val="8A43535E297A453B96F0C2171C04F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224F1-CE3F-40C7-8FAD-AFFFA4DD7328}"/>
      </w:docPartPr>
      <w:docPartBody>
        <w:p w:rsidR="0070293C" w:rsidRDefault="00B43314" w:rsidP="00B43314">
          <w:pPr>
            <w:pStyle w:val="8A43535E297A453B96F0C2171C04F1A21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2FF2BC1CF7DC4CB387D26AC625C40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7FA89-FA82-48EE-B20E-4DB65C55DF89}"/>
      </w:docPartPr>
      <w:docPartBody>
        <w:p w:rsidR="0070293C" w:rsidRDefault="00B43314" w:rsidP="00B43314">
          <w:pPr>
            <w:pStyle w:val="2FF2BC1CF7DC4CB387D26AC625C409901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80413017754E49EEBC96A09DE4D1E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6233B-7C63-47E0-A2A5-D3A1FEDC3662}"/>
      </w:docPartPr>
      <w:docPartBody>
        <w:p w:rsidR="0070293C" w:rsidRDefault="00B43314" w:rsidP="00B43314">
          <w:pPr>
            <w:pStyle w:val="80413017754E49EEBC96A09DE4D1E80B1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68C4D4A0121541EA84E441B37D0BE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FC111-689D-4C6D-9CA0-FFFADF191FB0}"/>
      </w:docPartPr>
      <w:docPartBody>
        <w:p w:rsidR="0070293C" w:rsidRDefault="00B43314" w:rsidP="00B43314">
          <w:pPr>
            <w:pStyle w:val="68C4D4A0121541EA84E441B37D0BEE131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CA1E75AF996A4F0F96E6037122B27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A80A9-9576-44AF-9EBC-B306AC554F9B}"/>
      </w:docPartPr>
      <w:docPartBody>
        <w:p w:rsidR="0070293C" w:rsidRDefault="00B43314" w:rsidP="00B43314">
          <w:pPr>
            <w:pStyle w:val="CA1E75AF996A4F0F96E6037122B279401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1D531854EEA34C34B0389927AADB4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D6073-87A4-48A2-B805-92626208DCDD}"/>
      </w:docPartPr>
      <w:docPartBody>
        <w:p w:rsidR="0070293C" w:rsidRDefault="00B43314" w:rsidP="00B43314">
          <w:pPr>
            <w:pStyle w:val="1D531854EEA34C34B0389927AADB41FC1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E9324AD609324971A52273BB557E7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094F3-0817-4D9D-944F-2E60D2639506}"/>
      </w:docPartPr>
      <w:docPartBody>
        <w:p w:rsidR="0070293C" w:rsidRDefault="00B43314" w:rsidP="00B43314">
          <w:pPr>
            <w:pStyle w:val="E9324AD609324971A52273BB557E76C61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4FEDC66B441140038766016E40ACE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8D7C3-53C6-49B0-916F-99CB0DCE9086}"/>
      </w:docPartPr>
      <w:docPartBody>
        <w:p w:rsidR="0070293C" w:rsidRDefault="00B43314" w:rsidP="00B43314">
          <w:pPr>
            <w:pStyle w:val="4FEDC66B441140038766016E40ACEC501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5E77322C61B448449DB84212E5467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5DD0A-2F31-4210-A76C-A1BF61CD685C}"/>
      </w:docPartPr>
      <w:docPartBody>
        <w:p w:rsidR="008066B4" w:rsidRDefault="00B43314" w:rsidP="00B43314">
          <w:pPr>
            <w:pStyle w:val="5E77322C61B448449DB84212E5467A2A"/>
          </w:pPr>
          <w:r>
            <w:rPr>
              <w:rStyle w:val="Textodelmarcadordeposicin"/>
            </w:rPr>
            <w:t>Indicar os resultados de aprendizaxe asociados á materia</w:t>
          </w:r>
        </w:p>
      </w:docPartBody>
    </w:docPart>
    <w:docPart>
      <w:docPartPr>
        <w:name w:val="807400434F394033988118904537B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7D571-9837-4FBC-BAC4-B3D7330C91B7}"/>
      </w:docPartPr>
      <w:docPartBody>
        <w:p w:rsidR="008066B4" w:rsidRDefault="00B43314" w:rsidP="00B43314">
          <w:pPr>
            <w:pStyle w:val="807400434F394033988118904537B8A1"/>
          </w:pPr>
          <w:r w:rsidRPr="00D12796">
            <w:rPr>
              <w:rStyle w:val="Textodelmarcadordeposicin"/>
              <w:lang w:val="gl-ES"/>
            </w:rPr>
            <w:t xml:space="preserve"> Describir a metodoloxía docente</w:t>
          </w:r>
          <w:r>
            <w:rPr>
              <w:sz w:val="24"/>
              <w:szCs w:val="24"/>
              <w:lang w:val="gl-ES"/>
            </w:rPr>
            <w:t xml:space="preserve"> </w:t>
          </w:r>
        </w:p>
      </w:docPartBody>
    </w:docPart>
    <w:docPart>
      <w:docPartPr>
        <w:name w:val="77CC0603FAA0448BAFE0F477ADF2C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90296-E26E-4514-9820-60B6D8D98999}"/>
      </w:docPartPr>
      <w:docPartBody>
        <w:p w:rsidR="008066B4" w:rsidRDefault="00B43314" w:rsidP="00B43314">
          <w:pPr>
            <w:pStyle w:val="77CC0603FAA0448BAFE0F477ADF2C5A5"/>
          </w:pPr>
          <w:r w:rsidRPr="00D12796">
            <w:rPr>
              <w:rStyle w:val="Textodelmarcadordeposicin"/>
              <w:lang w:val="gl-ES"/>
            </w:rPr>
            <w:t xml:space="preserve"> Describir a metodoloxía de avaliación</w:t>
          </w:r>
          <w:r>
            <w:rPr>
              <w:sz w:val="24"/>
              <w:szCs w:val="24"/>
              <w:lang w:val="gl-ES"/>
            </w:rPr>
            <w:t xml:space="preserve"> </w:t>
          </w:r>
        </w:p>
      </w:docPartBody>
    </w:docPart>
    <w:docPart>
      <w:docPartPr>
        <w:name w:val="1A253C6C905246808B589F73AE120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325BE-CFC9-4695-BC46-1C04129615C3}"/>
      </w:docPartPr>
      <w:docPartBody>
        <w:p w:rsidR="008066B4" w:rsidRDefault="00B43314" w:rsidP="00B43314">
          <w:pPr>
            <w:pStyle w:val="1A253C6C905246808B589F73AE12086C"/>
          </w:pPr>
          <w:r w:rsidRPr="00D12796">
            <w:rPr>
              <w:rStyle w:val="Textodelmarcadordeposicin"/>
              <w:lang w:val="gl-ES"/>
            </w:rPr>
            <w:t xml:space="preserve"> Indicar as plataformas de Teledocencia a utilizar (Moovi, Campus Remoto, …) e as canles para a tutorización do estudantado</w:t>
          </w:r>
          <w:r w:rsidRPr="00447D92">
            <w:rPr>
              <w:rStyle w:val="Textodelmarcadordeposicin"/>
            </w:rPr>
            <w:t xml:space="preserve"> Haga clic o pulse aquí para escribir texto.</w:t>
          </w:r>
        </w:p>
      </w:docPartBody>
    </w:docPart>
    <w:docPart>
      <w:docPartPr>
        <w:name w:val="37476A1CFACA455080A8A0B75583D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EE275-4EF2-4154-A7D4-0CA806E31830}"/>
      </w:docPartPr>
      <w:docPartBody>
        <w:p w:rsidR="00B04F87" w:rsidRDefault="00B104B0" w:rsidP="00B104B0">
          <w:pPr>
            <w:pStyle w:val="37476A1CFACA455080A8A0B75583DC2D"/>
          </w:pPr>
          <w:r w:rsidRPr="00D12796">
            <w:rPr>
              <w:rStyle w:val="Textodelmarcadordeposicin"/>
              <w:lang w:val="gl-ES"/>
            </w:rPr>
            <w:t xml:space="preserve"> Describir a metodoloxía docente</w:t>
          </w:r>
          <w:r>
            <w:rPr>
              <w:lang w:val="gl-ES"/>
            </w:rPr>
            <w:t xml:space="preserve"> </w:t>
          </w:r>
        </w:p>
      </w:docPartBody>
    </w:docPart>
    <w:docPart>
      <w:docPartPr>
        <w:name w:val="0A32F13B748D4ABEB791F00255AC6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BBF05-84F8-46CC-96A9-61C3AEC237BD}"/>
      </w:docPartPr>
      <w:docPartBody>
        <w:p w:rsidR="00B04F87" w:rsidRDefault="00B104B0" w:rsidP="00B104B0">
          <w:pPr>
            <w:pStyle w:val="0A32F13B748D4ABEB791F00255AC6F3C"/>
          </w:pPr>
          <w:r w:rsidRPr="00D12796">
            <w:rPr>
              <w:rStyle w:val="Textodelmarcadordeposicin"/>
              <w:lang w:val="gl-ES"/>
            </w:rPr>
            <w:t xml:space="preserve"> Describir a metodoloxía docente</w:t>
          </w:r>
          <w:r>
            <w:rPr>
              <w:lang w:val="gl-ES"/>
            </w:rPr>
            <w:t xml:space="preserve"> </w:t>
          </w:r>
        </w:p>
      </w:docPartBody>
    </w:docPart>
    <w:docPart>
      <w:docPartPr>
        <w:name w:val="4F19991C0CAC9E40AFE3EC8DBA05C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219E1-67A2-0A4B-9A23-64CB13DD43EB}"/>
      </w:docPartPr>
      <w:docPartBody>
        <w:p w:rsidR="00000000" w:rsidRDefault="00646BB3" w:rsidP="00646BB3">
          <w:pPr>
            <w:pStyle w:val="4F19991C0CAC9E40AFE3EC8DBA05C36B"/>
          </w:pPr>
          <w:r w:rsidRPr="00D12796">
            <w:rPr>
              <w:rStyle w:val="Textodelmarcadordeposicin"/>
              <w:lang w:val="gl-ES"/>
            </w:rPr>
            <w:t>Descrición da actividade formativa</w:t>
          </w:r>
        </w:p>
      </w:docPartBody>
    </w:docPart>
    <w:docPart>
      <w:docPartPr>
        <w:name w:val="497AFB93649C7449BB2D4B8793D1C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19FA2-5BF8-7D40-BF19-DBFDBE3673C6}"/>
      </w:docPartPr>
      <w:docPartBody>
        <w:p w:rsidR="00000000" w:rsidRDefault="00646BB3" w:rsidP="00646BB3">
          <w:pPr>
            <w:pStyle w:val="497AFB93649C7449BB2D4B8793D1CF33"/>
          </w:pPr>
          <w:r w:rsidRPr="00D12796">
            <w:rPr>
              <w:rStyle w:val="Textodelmarcadordeposicin"/>
              <w:lang w:val="gl-ES"/>
            </w:rPr>
            <w:t>Descrición da actividade formativa</w:t>
          </w:r>
        </w:p>
      </w:docPartBody>
    </w:docPart>
    <w:docPart>
      <w:docPartPr>
        <w:name w:val="B8FF09362C491D4FBD4621E3F7FEC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D5D46-4B3F-3F45-92CD-E03AA8FD9D30}"/>
      </w:docPartPr>
      <w:docPartBody>
        <w:p w:rsidR="00000000" w:rsidRDefault="00646BB3" w:rsidP="00646BB3">
          <w:pPr>
            <w:pStyle w:val="B8FF09362C491D4FBD4621E3F7FECF17"/>
          </w:pPr>
          <w:r w:rsidRPr="00D12796">
            <w:rPr>
              <w:rStyle w:val="Textodelmarcadordeposicin"/>
              <w:lang w:val="gl-ES"/>
            </w:rPr>
            <w:t xml:space="preserve"> Describir a metodoloxía de avaliación</w:t>
          </w:r>
          <w:r>
            <w:rPr>
              <w:lang w:val="gl-ES"/>
            </w:rPr>
            <w:t xml:space="preserve"> </w:t>
          </w:r>
        </w:p>
      </w:docPartBody>
    </w:docPart>
    <w:docPart>
      <w:docPartPr>
        <w:name w:val="60304A14290CF044A1DFB3FBA4A86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BEF7E-D9FC-424B-AC6E-47A71DDC252B}"/>
      </w:docPartPr>
      <w:docPartBody>
        <w:p w:rsidR="00000000" w:rsidRDefault="00646BB3" w:rsidP="00646BB3">
          <w:pPr>
            <w:pStyle w:val="60304A14290CF044A1DFB3FBA4A866A7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B54AD08FF087454C9C929CA599526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7E6B4-D84F-0C40-BBEC-150E10A9F363}"/>
      </w:docPartPr>
      <w:docPartBody>
        <w:p w:rsidR="00000000" w:rsidRDefault="00646BB3" w:rsidP="00646BB3">
          <w:pPr>
            <w:pStyle w:val="B54AD08FF087454C9C929CA599526C93"/>
          </w:pPr>
          <w:r w:rsidRPr="00D12796">
            <w:rPr>
              <w:rStyle w:val="Textodelmarcadordeposicin"/>
              <w:lang w:val="gl-ES"/>
            </w:rPr>
            <w:t xml:space="preserve"> Indicar as plataformas de Teledocencia a utilizar (Moovi, Campus Remoto, …) e as canles para a tutorización do estudantado</w:t>
          </w:r>
          <w:r w:rsidRPr="00447D92">
            <w:rPr>
              <w:rStyle w:val="Textodelmarcadordeposicin"/>
            </w:rPr>
            <w:t xml:space="preserve"> 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E1B"/>
    <w:rsid w:val="000838B0"/>
    <w:rsid w:val="00225597"/>
    <w:rsid w:val="002777DE"/>
    <w:rsid w:val="00401E1B"/>
    <w:rsid w:val="0050514A"/>
    <w:rsid w:val="00646BB3"/>
    <w:rsid w:val="006F2A18"/>
    <w:rsid w:val="0070293C"/>
    <w:rsid w:val="008066B4"/>
    <w:rsid w:val="008E5DDC"/>
    <w:rsid w:val="00B04F87"/>
    <w:rsid w:val="00B104B0"/>
    <w:rsid w:val="00B34A2B"/>
    <w:rsid w:val="00B43314"/>
    <w:rsid w:val="00BB3C49"/>
    <w:rsid w:val="00BB7778"/>
    <w:rsid w:val="00CF02E7"/>
    <w:rsid w:val="00F4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46BB3"/>
    <w:rPr>
      <w:color w:val="808080"/>
    </w:rPr>
  </w:style>
  <w:style w:type="paragraph" w:customStyle="1" w:styleId="1E0895D728D2420D9542BE60F75636F4">
    <w:name w:val="1E0895D728D2420D9542BE60F75636F4"/>
    <w:rsid w:val="00B43314"/>
    <w:rPr>
      <w:rFonts w:eastAsiaTheme="minorHAnsi"/>
      <w:lang w:val="es-ES" w:eastAsia="en-US"/>
    </w:rPr>
  </w:style>
  <w:style w:type="paragraph" w:customStyle="1" w:styleId="21D4CF6A86E24486BD90F005E045F0DC">
    <w:name w:val="21D4CF6A86E24486BD90F005E045F0DC"/>
    <w:rsid w:val="00B43314"/>
    <w:rPr>
      <w:rFonts w:eastAsiaTheme="minorHAnsi"/>
      <w:lang w:val="es-ES" w:eastAsia="en-US"/>
    </w:rPr>
  </w:style>
  <w:style w:type="paragraph" w:customStyle="1" w:styleId="5E77322C61B448449DB84212E5467A2A">
    <w:name w:val="5E77322C61B448449DB84212E5467A2A"/>
    <w:rsid w:val="00B43314"/>
    <w:rPr>
      <w:rFonts w:eastAsiaTheme="minorHAnsi"/>
      <w:lang w:val="es-ES" w:eastAsia="en-US"/>
    </w:rPr>
  </w:style>
  <w:style w:type="paragraph" w:customStyle="1" w:styleId="807400434F394033988118904537B8A1">
    <w:name w:val="807400434F394033988118904537B8A1"/>
    <w:rsid w:val="00B43314"/>
    <w:rPr>
      <w:rFonts w:eastAsiaTheme="minorHAnsi"/>
      <w:lang w:val="es-ES" w:eastAsia="en-US"/>
    </w:rPr>
  </w:style>
  <w:style w:type="paragraph" w:customStyle="1" w:styleId="6DD8904DE2F74A3B80E13E1643DCD71D1">
    <w:name w:val="6DD8904DE2F74A3B80E13E1643DCD71D1"/>
    <w:rsid w:val="00B43314"/>
    <w:rPr>
      <w:rFonts w:eastAsiaTheme="minorHAnsi"/>
      <w:lang w:val="es-ES" w:eastAsia="en-US"/>
    </w:rPr>
  </w:style>
  <w:style w:type="paragraph" w:customStyle="1" w:styleId="AA40A5CED5BD41CBB4B8A6EDE07F269B1">
    <w:name w:val="AA40A5CED5BD41CBB4B8A6EDE07F269B1"/>
    <w:rsid w:val="00B43314"/>
    <w:rPr>
      <w:rFonts w:eastAsiaTheme="minorHAnsi"/>
      <w:lang w:val="es-ES" w:eastAsia="en-US"/>
    </w:rPr>
  </w:style>
  <w:style w:type="paragraph" w:customStyle="1" w:styleId="977AA4AA38BC425F9FB9B590C7B034DF1">
    <w:name w:val="977AA4AA38BC425F9FB9B590C7B034DF1"/>
    <w:rsid w:val="00B43314"/>
    <w:rPr>
      <w:rFonts w:eastAsiaTheme="minorHAnsi"/>
      <w:lang w:val="es-ES" w:eastAsia="en-US"/>
    </w:rPr>
  </w:style>
  <w:style w:type="paragraph" w:customStyle="1" w:styleId="27DD0997031E4C11AACB7A436CEF59F21">
    <w:name w:val="27DD0997031E4C11AACB7A436CEF59F21"/>
    <w:rsid w:val="00B43314"/>
    <w:rPr>
      <w:rFonts w:eastAsiaTheme="minorHAnsi"/>
      <w:lang w:val="es-ES" w:eastAsia="en-US"/>
    </w:rPr>
  </w:style>
  <w:style w:type="paragraph" w:customStyle="1" w:styleId="70CFCE0B7E9949AC97AF1DBE7907F6981">
    <w:name w:val="70CFCE0B7E9949AC97AF1DBE7907F6981"/>
    <w:rsid w:val="00B43314"/>
    <w:rPr>
      <w:rFonts w:eastAsiaTheme="minorHAnsi"/>
      <w:lang w:val="es-ES" w:eastAsia="en-US"/>
    </w:rPr>
  </w:style>
  <w:style w:type="paragraph" w:customStyle="1" w:styleId="2BBE816AA665498098F4241756BD593E1">
    <w:name w:val="2BBE816AA665498098F4241756BD593E1"/>
    <w:rsid w:val="00B43314"/>
    <w:rPr>
      <w:rFonts w:eastAsiaTheme="minorHAnsi"/>
      <w:lang w:val="es-ES" w:eastAsia="en-US"/>
    </w:rPr>
  </w:style>
  <w:style w:type="paragraph" w:customStyle="1" w:styleId="73C76A1B79D94153A251313E6092A3C31">
    <w:name w:val="73C76A1B79D94153A251313E6092A3C31"/>
    <w:rsid w:val="00B43314"/>
    <w:rPr>
      <w:rFonts w:eastAsiaTheme="minorHAnsi"/>
      <w:lang w:val="es-ES" w:eastAsia="en-US"/>
    </w:rPr>
  </w:style>
  <w:style w:type="paragraph" w:customStyle="1" w:styleId="746A215F606443119117921F975053471">
    <w:name w:val="746A215F606443119117921F975053471"/>
    <w:rsid w:val="00B43314"/>
    <w:rPr>
      <w:rFonts w:eastAsiaTheme="minorHAnsi"/>
      <w:lang w:val="es-ES" w:eastAsia="en-US"/>
    </w:rPr>
  </w:style>
  <w:style w:type="paragraph" w:customStyle="1" w:styleId="8A43535E297A453B96F0C2171C04F1A21">
    <w:name w:val="8A43535E297A453B96F0C2171C04F1A21"/>
    <w:rsid w:val="00B43314"/>
    <w:rPr>
      <w:rFonts w:eastAsiaTheme="minorHAnsi"/>
      <w:lang w:val="es-ES" w:eastAsia="en-US"/>
    </w:rPr>
  </w:style>
  <w:style w:type="paragraph" w:customStyle="1" w:styleId="2FF2BC1CF7DC4CB387D26AC625C409901">
    <w:name w:val="2FF2BC1CF7DC4CB387D26AC625C409901"/>
    <w:rsid w:val="00B43314"/>
    <w:rPr>
      <w:rFonts w:eastAsiaTheme="minorHAnsi"/>
      <w:lang w:val="es-ES" w:eastAsia="en-US"/>
    </w:rPr>
  </w:style>
  <w:style w:type="paragraph" w:customStyle="1" w:styleId="80413017754E49EEBC96A09DE4D1E80B1">
    <w:name w:val="80413017754E49EEBC96A09DE4D1E80B1"/>
    <w:rsid w:val="00B43314"/>
    <w:rPr>
      <w:rFonts w:eastAsiaTheme="minorHAnsi"/>
      <w:lang w:val="es-ES" w:eastAsia="en-US"/>
    </w:rPr>
  </w:style>
  <w:style w:type="paragraph" w:customStyle="1" w:styleId="68C4D4A0121541EA84E441B37D0BEE131">
    <w:name w:val="68C4D4A0121541EA84E441B37D0BEE131"/>
    <w:rsid w:val="00B43314"/>
    <w:rPr>
      <w:rFonts w:eastAsiaTheme="minorHAnsi"/>
      <w:lang w:val="es-ES" w:eastAsia="en-US"/>
    </w:rPr>
  </w:style>
  <w:style w:type="paragraph" w:customStyle="1" w:styleId="77CC0603FAA0448BAFE0F477ADF2C5A5">
    <w:name w:val="77CC0603FAA0448BAFE0F477ADF2C5A5"/>
    <w:rsid w:val="00B43314"/>
    <w:rPr>
      <w:rFonts w:eastAsiaTheme="minorHAnsi"/>
      <w:lang w:val="es-ES" w:eastAsia="en-US"/>
    </w:rPr>
  </w:style>
  <w:style w:type="paragraph" w:customStyle="1" w:styleId="A4878D946DDB48F587D5566FAE0FDD841">
    <w:name w:val="A4878D946DDB48F587D5566FAE0FDD841"/>
    <w:rsid w:val="00B43314"/>
    <w:rPr>
      <w:rFonts w:eastAsiaTheme="minorHAnsi"/>
      <w:lang w:val="es-ES" w:eastAsia="en-US"/>
    </w:rPr>
  </w:style>
  <w:style w:type="paragraph" w:customStyle="1" w:styleId="CA1E75AF996A4F0F96E6037122B279401">
    <w:name w:val="CA1E75AF996A4F0F96E6037122B279401"/>
    <w:rsid w:val="00B43314"/>
    <w:rPr>
      <w:rFonts w:eastAsiaTheme="minorHAnsi"/>
      <w:lang w:val="es-ES" w:eastAsia="en-US"/>
    </w:rPr>
  </w:style>
  <w:style w:type="paragraph" w:customStyle="1" w:styleId="1D531854EEA34C34B0389927AADB41FC1">
    <w:name w:val="1D531854EEA34C34B0389927AADB41FC1"/>
    <w:rsid w:val="00B43314"/>
    <w:rPr>
      <w:rFonts w:eastAsiaTheme="minorHAnsi"/>
      <w:lang w:val="es-ES" w:eastAsia="en-US"/>
    </w:rPr>
  </w:style>
  <w:style w:type="paragraph" w:customStyle="1" w:styleId="E9324AD609324971A52273BB557E76C61">
    <w:name w:val="E9324AD609324971A52273BB557E76C61"/>
    <w:rsid w:val="00B43314"/>
    <w:rPr>
      <w:rFonts w:eastAsiaTheme="minorHAnsi"/>
      <w:lang w:val="es-ES" w:eastAsia="en-US"/>
    </w:rPr>
  </w:style>
  <w:style w:type="paragraph" w:customStyle="1" w:styleId="4FEDC66B441140038766016E40ACEC501">
    <w:name w:val="4FEDC66B441140038766016E40ACEC501"/>
    <w:rsid w:val="00B43314"/>
    <w:rPr>
      <w:rFonts w:eastAsiaTheme="minorHAnsi"/>
      <w:lang w:val="es-ES" w:eastAsia="en-US"/>
    </w:rPr>
  </w:style>
  <w:style w:type="paragraph" w:customStyle="1" w:styleId="1A253C6C905246808B589F73AE12086C">
    <w:name w:val="1A253C6C905246808B589F73AE12086C"/>
    <w:rsid w:val="00B43314"/>
    <w:rPr>
      <w:rFonts w:eastAsiaTheme="minorHAnsi"/>
      <w:lang w:val="es-ES" w:eastAsia="en-US"/>
    </w:rPr>
  </w:style>
  <w:style w:type="paragraph" w:customStyle="1" w:styleId="37476A1CFACA455080A8A0B75583DC2D">
    <w:name w:val="37476A1CFACA455080A8A0B75583DC2D"/>
    <w:rsid w:val="00B104B0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0A32F13B748D4ABEB791F00255AC6F3C">
    <w:name w:val="0A32F13B748D4ABEB791F00255AC6F3C"/>
    <w:rsid w:val="00B104B0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4F19991C0CAC9E40AFE3EC8DBA05C36B">
    <w:name w:val="4F19991C0CAC9E40AFE3EC8DBA05C36B"/>
    <w:rsid w:val="00646BB3"/>
    <w:pPr>
      <w:spacing w:line="278" w:lineRule="auto"/>
    </w:pPr>
    <w:rPr>
      <w:kern w:val="2"/>
      <w:sz w:val="24"/>
      <w:szCs w:val="24"/>
      <w:lang w:val="es-GB"/>
      <w14:ligatures w14:val="standardContextual"/>
    </w:rPr>
  </w:style>
  <w:style w:type="paragraph" w:customStyle="1" w:styleId="497AFB93649C7449BB2D4B8793D1CF33">
    <w:name w:val="497AFB93649C7449BB2D4B8793D1CF33"/>
    <w:rsid w:val="00646BB3"/>
    <w:pPr>
      <w:spacing w:line="278" w:lineRule="auto"/>
    </w:pPr>
    <w:rPr>
      <w:kern w:val="2"/>
      <w:sz w:val="24"/>
      <w:szCs w:val="24"/>
      <w:lang w:val="es-GB"/>
      <w14:ligatures w14:val="standardContextual"/>
    </w:rPr>
  </w:style>
  <w:style w:type="paragraph" w:customStyle="1" w:styleId="B8FF09362C491D4FBD4621E3F7FECF17">
    <w:name w:val="B8FF09362C491D4FBD4621E3F7FECF17"/>
    <w:rsid w:val="00646BB3"/>
    <w:pPr>
      <w:spacing w:line="278" w:lineRule="auto"/>
    </w:pPr>
    <w:rPr>
      <w:kern w:val="2"/>
      <w:sz w:val="24"/>
      <w:szCs w:val="24"/>
      <w:lang w:val="es-GB"/>
      <w14:ligatures w14:val="standardContextual"/>
    </w:rPr>
  </w:style>
  <w:style w:type="paragraph" w:customStyle="1" w:styleId="60304A14290CF044A1DFB3FBA4A866A7">
    <w:name w:val="60304A14290CF044A1DFB3FBA4A866A7"/>
    <w:rsid w:val="00646BB3"/>
    <w:pPr>
      <w:spacing w:line="278" w:lineRule="auto"/>
    </w:pPr>
    <w:rPr>
      <w:kern w:val="2"/>
      <w:sz w:val="24"/>
      <w:szCs w:val="24"/>
      <w:lang w:val="es-GB"/>
      <w14:ligatures w14:val="standardContextual"/>
    </w:rPr>
  </w:style>
  <w:style w:type="paragraph" w:customStyle="1" w:styleId="B54AD08FF087454C9C929CA599526C93">
    <w:name w:val="B54AD08FF087454C9C929CA599526C93"/>
    <w:rsid w:val="00646BB3"/>
    <w:pPr>
      <w:spacing w:line="278" w:lineRule="auto"/>
    </w:pPr>
    <w:rPr>
      <w:kern w:val="2"/>
      <w:sz w:val="24"/>
      <w:szCs w:val="24"/>
      <w:lang w:val="es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BADA7AA1F16FE4B97C64DAD18F7E305" ma:contentTypeVersion="15" ma:contentTypeDescription="Crear nuevo documento." ma:contentTypeScope="" ma:versionID="504be248dc74a877a14bf556069c060e">
  <xsd:schema xmlns:xsd="http://www.w3.org/2001/XMLSchema" xmlns:xs="http://www.w3.org/2001/XMLSchema" xmlns:p="http://schemas.microsoft.com/office/2006/metadata/properties" xmlns:ns2="1eba533c-6316-40d4-9c38-54c3d44d446b" xmlns:ns3="218237fd-6188-4a69-9aef-6d79c1bc2a27" targetNamespace="http://schemas.microsoft.com/office/2006/metadata/properties" ma:root="true" ma:fieldsID="5995ab79feb2673f2f3df06173a19f29" ns2:_="" ns3:_="">
    <xsd:import namespace="1eba533c-6316-40d4-9c38-54c3d44d446b"/>
    <xsd:import namespace="218237fd-6188-4a69-9aef-6d79c1bc2a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a533c-6316-40d4-9c38-54c3d44d4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9842ecb2-9fd7-4b7d-9140-4ee1ebb34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237fd-6188-4a69-9aef-6d79c1bc2a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b581d2-969a-48cb-8d43-12321b3eaba9}" ma:internalName="TaxCatchAll" ma:showField="CatchAllData" ma:web="218237fd-6188-4a69-9aef-6d79c1bc2a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8237fd-6188-4a69-9aef-6d79c1bc2a27" xsi:nil="true"/>
    <lcf76f155ced4ddcb4097134ff3c332f xmlns="1eba533c-6316-40d4-9c38-54c3d44d44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1761B5-EBDC-43EC-A298-1AEFE99B3404}"/>
</file>

<file path=customXml/itemProps2.xml><?xml version="1.0" encoding="utf-8"?>
<ds:datastoreItem xmlns:ds="http://schemas.openxmlformats.org/officeDocument/2006/customXml" ds:itemID="{D26AEE09-255F-47D1-BD11-59C6D5F8FA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825B7F-8BC6-42E7-925D-C98087B8CD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622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Moure Rodríguez</dc:creator>
  <cp:keywords/>
  <dc:description/>
  <cp:lastModifiedBy>Juan Carlos Mejuto Fernandez</cp:lastModifiedBy>
  <cp:revision>6</cp:revision>
  <dcterms:created xsi:type="dcterms:W3CDTF">2024-03-19T17:08:00Z</dcterms:created>
  <dcterms:modified xsi:type="dcterms:W3CDTF">2024-04-15T06:50:00Z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0x0101000839732E540718438045CC2FCC089344</vt:lpwstr>
  </property>
</Properties>
</file>